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718" w:rsidRPr="002438DF" w:rsidRDefault="00442718">
      <w:pPr>
        <w:spacing w:line="400" w:lineRule="exact"/>
        <w:jc w:val="center"/>
        <w:rPr>
          <w:rFonts w:eastAsia="標楷體"/>
          <w:sz w:val="36"/>
        </w:rPr>
      </w:pPr>
      <w:bookmarkStart w:id="0" w:name="_GoBack"/>
      <w:bookmarkEnd w:id="0"/>
      <w:r w:rsidRPr="002438DF">
        <w:rPr>
          <w:rFonts w:eastAsia="標楷體" w:hint="eastAsia"/>
          <w:sz w:val="36"/>
        </w:rPr>
        <w:t>國立中興大學</w:t>
      </w:r>
      <w:r w:rsidRPr="004A6537">
        <w:rPr>
          <w:rFonts w:eastAsia="標楷體" w:hint="eastAsia"/>
          <w:sz w:val="36"/>
        </w:rPr>
        <w:t>材料</w:t>
      </w:r>
      <w:r w:rsidR="00052FF8" w:rsidRPr="004A6537">
        <w:rPr>
          <w:rFonts w:eastAsia="標楷體" w:hint="eastAsia"/>
          <w:sz w:val="36"/>
        </w:rPr>
        <w:t>科學與</w:t>
      </w:r>
      <w:r w:rsidRPr="004A6537">
        <w:rPr>
          <w:rFonts w:eastAsia="標楷體" w:hint="eastAsia"/>
          <w:sz w:val="36"/>
        </w:rPr>
        <w:t>工程學系</w:t>
      </w:r>
      <w:r w:rsidR="008F4BE0" w:rsidRPr="002438DF">
        <w:rPr>
          <w:rFonts w:eastAsia="標楷體" w:hint="eastAsia"/>
          <w:sz w:val="36"/>
        </w:rPr>
        <w:t xml:space="preserve"> </w:t>
      </w:r>
      <w:r w:rsidR="008F4BE0" w:rsidRPr="002438DF">
        <w:rPr>
          <w:rFonts w:eastAsia="標楷體" w:hint="eastAsia"/>
          <w:sz w:val="36"/>
        </w:rPr>
        <w:t>系</w:t>
      </w:r>
      <w:r w:rsidR="008C4EB3" w:rsidRPr="008C4EB3">
        <w:rPr>
          <w:rFonts w:eastAsia="標楷體" w:hint="eastAsia"/>
          <w:color w:val="FF0000"/>
          <w:sz w:val="36"/>
        </w:rPr>
        <w:t>主任</w:t>
      </w:r>
      <w:r w:rsidRPr="002438DF">
        <w:rPr>
          <w:rFonts w:eastAsia="標楷體" w:hint="eastAsia"/>
          <w:sz w:val="36"/>
        </w:rPr>
        <w:t>選薦</w:t>
      </w:r>
      <w:r w:rsidR="00160065" w:rsidRPr="007C2741">
        <w:rPr>
          <w:rFonts w:eastAsia="標楷體" w:hint="eastAsia"/>
          <w:sz w:val="36"/>
        </w:rPr>
        <w:t>及</w:t>
      </w:r>
      <w:r w:rsidR="00160065" w:rsidRPr="002438DF">
        <w:rPr>
          <w:rFonts w:eastAsia="標楷體" w:hint="eastAsia"/>
          <w:sz w:val="36"/>
        </w:rPr>
        <w:t>解聘</w:t>
      </w:r>
      <w:r w:rsidRPr="002438DF">
        <w:rPr>
          <w:rFonts w:eastAsia="標楷體" w:hint="eastAsia"/>
          <w:sz w:val="36"/>
        </w:rPr>
        <w:t>辦法</w:t>
      </w:r>
    </w:p>
    <w:p w:rsidR="00442718" w:rsidRPr="002438DF" w:rsidRDefault="00442718">
      <w:pPr>
        <w:spacing w:beforeLines="50" w:before="180" w:line="240" w:lineRule="exact"/>
        <w:jc w:val="right"/>
        <w:rPr>
          <w:rFonts w:eastAsia="標楷體"/>
          <w:sz w:val="20"/>
        </w:rPr>
      </w:pPr>
      <w:r w:rsidRPr="002438DF">
        <w:rPr>
          <w:rFonts w:eastAsia="標楷體" w:hint="eastAsia"/>
          <w:sz w:val="20"/>
        </w:rPr>
        <w:t>84.</w:t>
      </w:r>
      <w:r w:rsidR="004A6BD0">
        <w:rPr>
          <w:rFonts w:eastAsia="標楷體" w:hint="eastAsia"/>
          <w:sz w:val="20"/>
        </w:rPr>
        <w:t>0</w:t>
      </w:r>
      <w:r w:rsidRPr="002438DF">
        <w:rPr>
          <w:rFonts w:eastAsia="標楷體" w:hint="eastAsia"/>
          <w:sz w:val="20"/>
        </w:rPr>
        <w:t>4.19.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17</w:t>
      </w:r>
      <w:r w:rsidRPr="002438DF">
        <w:rPr>
          <w:rFonts w:eastAsia="標楷體" w:hint="eastAsia"/>
          <w:sz w:val="20"/>
        </w:rPr>
        <w:t>次所務會議通過實施</w:t>
      </w:r>
    </w:p>
    <w:p w:rsidR="00442718" w:rsidRPr="002438DF" w:rsidRDefault="00442718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 w:hint="eastAsia"/>
          <w:sz w:val="20"/>
        </w:rPr>
        <w:t>86.</w:t>
      </w:r>
      <w:r w:rsidR="004A6BD0">
        <w:rPr>
          <w:rFonts w:eastAsia="標楷體" w:hint="eastAsia"/>
          <w:sz w:val="20"/>
        </w:rPr>
        <w:t>0</w:t>
      </w:r>
      <w:r w:rsidRPr="002438DF">
        <w:rPr>
          <w:rFonts w:eastAsia="標楷體" w:hint="eastAsia"/>
          <w:sz w:val="20"/>
        </w:rPr>
        <w:t>4.16.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17</w:t>
      </w:r>
      <w:r w:rsidRPr="002438DF">
        <w:rPr>
          <w:rFonts w:eastAsia="標楷體" w:hint="eastAsia"/>
          <w:sz w:val="20"/>
        </w:rPr>
        <w:t>次所務會議修訂通過</w:t>
      </w:r>
    </w:p>
    <w:p w:rsidR="00442718" w:rsidRPr="002438DF" w:rsidRDefault="00442718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 w:hint="eastAsia"/>
          <w:sz w:val="20"/>
        </w:rPr>
        <w:t>89.</w:t>
      </w:r>
      <w:r w:rsidR="004A6BD0">
        <w:rPr>
          <w:rFonts w:eastAsia="標楷體" w:hint="eastAsia"/>
          <w:sz w:val="20"/>
        </w:rPr>
        <w:t>0</w:t>
      </w:r>
      <w:r w:rsidRPr="002438DF">
        <w:rPr>
          <w:rFonts w:eastAsia="標楷體" w:hint="eastAsia"/>
          <w:sz w:val="20"/>
        </w:rPr>
        <w:t>9.26.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3</w:t>
      </w:r>
      <w:r w:rsidRPr="002438DF">
        <w:rPr>
          <w:rFonts w:eastAsia="標楷體" w:hint="eastAsia"/>
          <w:sz w:val="20"/>
        </w:rPr>
        <w:t>次系務會議修訂通過</w:t>
      </w:r>
    </w:p>
    <w:p w:rsidR="00442718" w:rsidRPr="002438DF" w:rsidRDefault="00442718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/>
          <w:sz w:val="20"/>
        </w:rPr>
        <w:t>92.01.08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9</w:t>
      </w:r>
      <w:r w:rsidRPr="002438DF">
        <w:rPr>
          <w:rFonts w:eastAsia="標楷體" w:hint="eastAsia"/>
          <w:sz w:val="20"/>
        </w:rPr>
        <w:t>次系務會議修訂通過</w:t>
      </w:r>
    </w:p>
    <w:p w:rsidR="005F4E03" w:rsidRPr="002438DF" w:rsidRDefault="005F4E03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/>
          <w:sz w:val="20"/>
        </w:rPr>
        <w:t>9</w:t>
      </w:r>
      <w:r w:rsidRPr="002438DF">
        <w:rPr>
          <w:rFonts w:eastAsia="標楷體" w:hint="eastAsia"/>
          <w:sz w:val="20"/>
        </w:rPr>
        <w:t>4</w:t>
      </w:r>
      <w:r w:rsidRPr="002438DF">
        <w:rPr>
          <w:rFonts w:eastAsia="標楷體"/>
          <w:sz w:val="20"/>
        </w:rPr>
        <w:t>.0</w:t>
      </w:r>
      <w:r w:rsidRPr="002438DF">
        <w:rPr>
          <w:rFonts w:eastAsia="標楷體" w:hint="eastAsia"/>
          <w:sz w:val="20"/>
        </w:rPr>
        <w:t>8</w:t>
      </w:r>
      <w:r w:rsidRPr="002438DF">
        <w:rPr>
          <w:rFonts w:eastAsia="標楷體"/>
          <w:sz w:val="20"/>
        </w:rPr>
        <w:t>.0</w:t>
      </w:r>
      <w:r w:rsidRPr="002438DF">
        <w:rPr>
          <w:rFonts w:eastAsia="標楷體" w:hint="eastAsia"/>
          <w:sz w:val="20"/>
        </w:rPr>
        <w:t>9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1</w:t>
      </w:r>
      <w:r w:rsidRPr="002438DF">
        <w:rPr>
          <w:rFonts w:eastAsia="標楷體" w:hint="eastAsia"/>
          <w:sz w:val="20"/>
        </w:rPr>
        <w:t>次系務會議修訂通過</w:t>
      </w:r>
    </w:p>
    <w:p w:rsidR="00160065" w:rsidRPr="002438DF" w:rsidRDefault="00160065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 w:hint="eastAsia"/>
          <w:sz w:val="20"/>
        </w:rPr>
        <w:t>95.12.06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4</w:t>
      </w:r>
      <w:r w:rsidRPr="002438DF">
        <w:rPr>
          <w:rFonts w:eastAsia="標楷體" w:hint="eastAsia"/>
          <w:sz w:val="20"/>
        </w:rPr>
        <w:t>次系務會議修訂通過</w:t>
      </w:r>
    </w:p>
    <w:p w:rsidR="006F7214" w:rsidRDefault="006F7214">
      <w:pPr>
        <w:spacing w:line="240" w:lineRule="exact"/>
        <w:jc w:val="right"/>
        <w:rPr>
          <w:rFonts w:eastAsia="標楷體"/>
          <w:sz w:val="20"/>
        </w:rPr>
      </w:pPr>
      <w:r w:rsidRPr="002438DF">
        <w:rPr>
          <w:rFonts w:eastAsia="標楷體" w:hint="eastAsia"/>
          <w:sz w:val="20"/>
        </w:rPr>
        <w:t>96.03.07</w:t>
      </w:r>
      <w:r w:rsidRPr="002438DF">
        <w:rPr>
          <w:rFonts w:eastAsia="標楷體" w:hint="eastAsia"/>
          <w:sz w:val="20"/>
        </w:rPr>
        <w:t>第</w:t>
      </w:r>
      <w:r w:rsidRPr="002438DF">
        <w:rPr>
          <w:rFonts w:eastAsia="標楷體" w:hint="eastAsia"/>
          <w:sz w:val="20"/>
        </w:rPr>
        <w:t>7</w:t>
      </w:r>
      <w:r w:rsidRPr="002438DF">
        <w:rPr>
          <w:rFonts w:eastAsia="標楷體" w:hint="eastAsia"/>
          <w:sz w:val="20"/>
        </w:rPr>
        <w:t>次系務會議修訂通過</w:t>
      </w:r>
    </w:p>
    <w:p w:rsidR="004A6537" w:rsidRDefault="004A6537">
      <w:pPr>
        <w:spacing w:line="240" w:lineRule="exact"/>
        <w:jc w:val="right"/>
        <w:rPr>
          <w:rFonts w:eastAsia="標楷體"/>
          <w:sz w:val="20"/>
        </w:rPr>
      </w:pPr>
      <w:r w:rsidRPr="005E1FE8">
        <w:rPr>
          <w:rFonts w:eastAsia="標楷體" w:hint="eastAsia"/>
          <w:sz w:val="20"/>
        </w:rPr>
        <w:t>97.0</w:t>
      </w:r>
      <w:r w:rsidR="005E1FE8" w:rsidRPr="005E1FE8">
        <w:rPr>
          <w:rFonts w:eastAsia="標楷體" w:hint="eastAsia"/>
          <w:sz w:val="20"/>
        </w:rPr>
        <w:t>7</w:t>
      </w:r>
      <w:r w:rsidRPr="005E1FE8">
        <w:rPr>
          <w:rFonts w:eastAsia="標楷體" w:hint="eastAsia"/>
          <w:sz w:val="20"/>
        </w:rPr>
        <w:t>.</w:t>
      </w:r>
      <w:r w:rsidR="005E1FE8" w:rsidRPr="005E1FE8">
        <w:rPr>
          <w:rFonts w:eastAsia="標楷體" w:hint="eastAsia"/>
          <w:sz w:val="20"/>
        </w:rPr>
        <w:t>22</w:t>
      </w:r>
      <w:r w:rsidR="005E1FE8" w:rsidRPr="002438DF">
        <w:rPr>
          <w:rFonts w:eastAsia="標楷體" w:hint="eastAsia"/>
          <w:sz w:val="20"/>
        </w:rPr>
        <w:t>第</w:t>
      </w:r>
      <w:r w:rsidR="005E1FE8">
        <w:rPr>
          <w:rFonts w:eastAsia="標楷體" w:hint="eastAsia"/>
          <w:sz w:val="20"/>
        </w:rPr>
        <w:t>9</w:t>
      </w:r>
      <w:r w:rsidR="005E1FE8" w:rsidRPr="002438DF">
        <w:rPr>
          <w:rFonts w:eastAsia="標楷體" w:hint="eastAsia"/>
          <w:sz w:val="20"/>
        </w:rPr>
        <w:t>次系務會議修訂通過</w:t>
      </w:r>
    </w:p>
    <w:p w:rsidR="007F6D53" w:rsidRDefault="007F6D53">
      <w:pPr>
        <w:spacing w:line="240" w:lineRule="exact"/>
        <w:jc w:val="right"/>
        <w:rPr>
          <w:rFonts w:eastAsia="標楷體"/>
          <w:sz w:val="20"/>
        </w:rPr>
      </w:pPr>
      <w:r>
        <w:rPr>
          <w:rFonts w:eastAsia="標楷體" w:hint="eastAsia"/>
          <w:sz w:val="20"/>
        </w:rPr>
        <w:t>97.09.03</w:t>
      </w:r>
      <w:r>
        <w:rPr>
          <w:rFonts w:eastAsia="標楷體" w:hint="eastAsia"/>
          <w:sz w:val="20"/>
        </w:rPr>
        <w:t>第</w:t>
      </w:r>
      <w:r>
        <w:rPr>
          <w:rFonts w:eastAsia="標楷體" w:hint="eastAsia"/>
          <w:sz w:val="20"/>
        </w:rPr>
        <w:t>1</w:t>
      </w:r>
      <w:r>
        <w:rPr>
          <w:rFonts w:eastAsia="標楷體" w:hint="eastAsia"/>
          <w:sz w:val="20"/>
        </w:rPr>
        <w:t>次系務會議修訂通過</w:t>
      </w:r>
    </w:p>
    <w:p w:rsidR="00353248" w:rsidRDefault="00353248">
      <w:pPr>
        <w:spacing w:line="240" w:lineRule="exact"/>
        <w:jc w:val="right"/>
        <w:rPr>
          <w:rFonts w:eastAsia="標楷體"/>
          <w:sz w:val="20"/>
        </w:rPr>
      </w:pPr>
      <w:r w:rsidRPr="00CC6CBC">
        <w:rPr>
          <w:rFonts w:eastAsia="標楷體" w:hint="eastAsia"/>
          <w:sz w:val="20"/>
        </w:rPr>
        <w:t>9</w:t>
      </w:r>
      <w:r w:rsidR="00AF3A2D" w:rsidRPr="00CC6CBC">
        <w:rPr>
          <w:rFonts w:eastAsia="標楷體" w:hint="eastAsia"/>
          <w:sz w:val="20"/>
        </w:rPr>
        <w:t>8</w:t>
      </w:r>
      <w:r w:rsidRPr="00CC6CBC">
        <w:rPr>
          <w:rFonts w:eastAsia="標楷體" w:hint="eastAsia"/>
          <w:sz w:val="20"/>
        </w:rPr>
        <w:t>.0</w:t>
      </w:r>
      <w:r w:rsidR="00115201" w:rsidRPr="00CC6CBC">
        <w:rPr>
          <w:rFonts w:eastAsia="標楷體" w:hint="eastAsia"/>
          <w:sz w:val="20"/>
        </w:rPr>
        <w:t>4</w:t>
      </w:r>
      <w:r w:rsidRPr="00CC6CBC">
        <w:rPr>
          <w:rFonts w:eastAsia="標楷體" w:hint="eastAsia"/>
          <w:sz w:val="20"/>
        </w:rPr>
        <w:t>.2</w:t>
      </w:r>
      <w:r w:rsidR="00115201" w:rsidRPr="00CC6CBC">
        <w:rPr>
          <w:rFonts w:eastAsia="標楷體" w:hint="eastAsia"/>
          <w:sz w:val="20"/>
        </w:rPr>
        <w:t>9</w:t>
      </w:r>
      <w:r w:rsidR="00115201" w:rsidRPr="00CC6CBC">
        <w:rPr>
          <w:rFonts w:eastAsia="標楷體" w:hint="eastAsia"/>
          <w:sz w:val="20"/>
        </w:rPr>
        <w:t>第</w:t>
      </w:r>
      <w:r w:rsidR="00115201" w:rsidRPr="00CC6CBC">
        <w:rPr>
          <w:rFonts w:eastAsia="標楷體" w:hint="eastAsia"/>
          <w:sz w:val="20"/>
        </w:rPr>
        <w:t>5</w:t>
      </w:r>
      <w:r w:rsidR="00115201" w:rsidRPr="00CC6CBC">
        <w:rPr>
          <w:rFonts w:eastAsia="標楷體" w:hint="eastAsia"/>
          <w:sz w:val="20"/>
        </w:rPr>
        <w:t>次系務會議</w:t>
      </w:r>
      <w:r w:rsidRPr="00CC6CBC">
        <w:rPr>
          <w:rFonts w:eastAsia="標楷體" w:hint="eastAsia"/>
          <w:sz w:val="20"/>
        </w:rPr>
        <w:t>修訂</w:t>
      </w:r>
      <w:r w:rsidR="00115201" w:rsidRPr="00CC6CBC">
        <w:rPr>
          <w:rFonts w:eastAsia="標楷體" w:hint="eastAsia"/>
          <w:sz w:val="20"/>
        </w:rPr>
        <w:t>通過</w:t>
      </w:r>
    </w:p>
    <w:p w:rsidR="00CC6CBC" w:rsidRDefault="00CC6CBC">
      <w:pPr>
        <w:spacing w:line="240" w:lineRule="exact"/>
        <w:jc w:val="right"/>
        <w:rPr>
          <w:rFonts w:eastAsia="標楷體"/>
          <w:sz w:val="20"/>
        </w:rPr>
      </w:pPr>
      <w:r w:rsidRPr="00AC11BC">
        <w:rPr>
          <w:rFonts w:eastAsia="標楷體" w:hint="eastAsia"/>
          <w:sz w:val="20"/>
        </w:rPr>
        <w:t>99.01.13</w:t>
      </w:r>
      <w:r w:rsidRPr="00AC11BC">
        <w:rPr>
          <w:rFonts w:eastAsia="標楷體" w:hint="eastAsia"/>
          <w:sz w:val="20"/>
        </w:rPr>
        <w:t>第</w:t>
      </w:r>
      <w:r w:rsidRPr="00AC11BC">
        <w:rPr>
          <w:rFonts w:eastAsia="標楷體" w:hint="eastAsia"/>
          <w:sz w:val="20"/>
        </w:rPr>
        <w:t>2</w:t>
      </w:r>
      <w:r w:rsidRPr="00AC11BC">
        <w:rPr>
          <w:rFonts w:eastAsia="標楷體" w:hint="eastAsia"/>
          <w:sz w:val="20"/>
        </w:rPr>
        <w:t>次系務會議修訂</w:t>
      </w:r>
      <w:r w:rsidR="00D83A37" w:rsidRPr="00AC11BC">
        <w:rPr>
          <w:rFonts w:eastAsia="標楷體" w:hint="eastAsia"/>
          <w:sz w:val="20"/>
        </w:rPr>
        <w:t>通過</w:t>
      </w:r>
    </w:p>
    <w:p w:rsidR="00AC11BC" w:rsidRPr="004A6BD0" w:rsidRDefault="00AC11BC">
      <w:pPr>
        <w:spacing w:line="240" w:lineRule="exact"/>
        <w:jc w:val="right"/>
        <w:rPr>
          <w:rFonts w:eastAsia="標楷體"/>
          <w:sz w:val="20"/>
        </w:rPr>
      </w:pPr>
      <w:r w:rsidRPr="004A6BD0">
        <w:rPr>
          <w:rFonts w:eastAsia="標楷體" w:hint="eastAsia"/>
          <w:sz w:val="20"/>
        </w:rPr>
        <w:t>100.01.14</w:t>
      </w:r>
      <w:r w:rsidRPr="004A6BD0">
        <w:rPr>
          <w:rFonts w:eastAsia="標楷體" w:hint="eastAsia"/>
          <w:sz w:val="20"/>
        </w:rPr>
        <w:t>第</w:t>
      </w:r>
      <w:r w:rsidRPr="004A6BD0">
        <w:rPr>
          <w:rFonts w:eastAsia="標楷體" w:hint="eastAsia"/>
          <w:sz w:val="20"/>
        </w:rPr>
        <w:t>2</w:t>
      </w:r>
      <w:r w:rsidRPr="004A6BD0">
        <w:rPr>
          <w:rFonts w:eastAsia="標楷體" w:hint="eastAsia"/>
          <w:sz w:val="20"/>
        </w:rPr>
        <w:t>次系務會議修訂</w:t>
      </w:r>
      <w:r w:rsidR="007239B7" w:rsidRPr="004A6BD0">
        <w:rPr>
          <w:rFonts w:eastAsia="標楷體" w:hint="eastAsia"/>
          <w:sz w:val="20"/>
        </w:rPr>
        <w:t>通過</w:t>
      </w:r>
    </w:p>
    <w:p w:rsidR="004A6BD0" w:rsidRPr="001070A7" w:rsidRDefault="004A6BD0">
      <w:pPr>
        <w:spacing w:line="240" w:lineRule="exact"/>
        <w:jc w:val="right"/>
        <w:rPr>
          <w:rFonts w:eastAsia="標楷體"/>
          <w:sz w:val="20"/>
        </w:rPr>
      </w:pPr>
      <w:r w:rsidRPr="001070A7">
        <w:rPr>
          <w:rFonts w:eastAsia="標楷體" w:hint="eastAsia"/>
          <w:sz w:val="20"/>
        </w:rPr>
        <w:t>101.0</w:t>
      </w:r>
      <w:r w:rsidR="009F28D6" w:rsidRPr="001070A7">
        <w:rPr>
          <w:rFonts w:eastAsia="標楷體" w:hint="eastAsia"/>
          <w:sz w:val="20"/>
        </w:rPr>
        <w:t>6</w:t>
      </w:r>
      <w:r w:rsidRPr="001070A7">
        <w:rPr>
          <w:rFonts w:eastAsia="標楷體" w:hint="eastAsia"/>
          <w:sz w:val="20"/>
        </w:rPr>
        <w:t>.</w:t>
      </w:r>
      <w:r w:rsidR="009F28D6" w:rsidRPr="001070A7">
        <w:rPr>
          <w:rFonts w:eastAsia="標楷體" w:hint="eastAsia"/>
          <w:sz w:val="20"/>
        </w:rPr>
        <w:t>2</w:t>
      </w:r>
      <w:r w:rsidRPr="001070A7">
        <w:rPr>
          <w:rFonts w:eastAsia="標楷體" w:hint="eastAsia"/>
          <w:sz w:val="20"/>
        </w:rPr>
        <w:t>6</w:t>
      </w:r>
      <w:r w:rsidRPr="001070A7">
        <w:rPr>
          <w:rFonts w:eastAsia="標楷體" w:hint="eastAsia"/>
          <w:sz w:val="20"/>
        </w:rPr>
        <w:t>第</w:t>
      </w:r>
      <w:r w:rsidR="009F28D6" w:rsidRPr="001070A7">
        <w:rPr>
          <w:rFonts w:eastAsia="標楷體" w:hint="eastAsia"/>
          <w:sz w:val="20"/>
        </w:rPr>
        <w:t>4</w:t>
      </w:r>
      <w:r w:rsidRPr="001070A7">
        <w:rPr>
          <w:rFonts w:eastAsia="標楷體" w:hint="eastAsia"/>
          <w:sz w:val="20"/>
        </w:rPr>
        <w:t>次</w:t>
      </w:r>
      <w:r w:rsidR="009F28D6" w:rsidRPr="001070A7">
        <w:rPr>
          <w:rFonts w:eastAsia="標楷體" w:hint="eastAsia"/>
          <w:sz w:val="20"/>
        </w:rPr>
        <w:t>系務</w:t>
      </w:r>
      <w:r w:rsidRPr="001070A7">
        <w:rPr>
          <w:rFonts w:eastAsia="標楷體" w:hint="eastAsia"/>
          <w:sz w:val="20"/>
        </w:rPr>
        <w:t>會議修訂</w:t>
      </w:r>
      <w:r w:rsidR="009F28D6" w:rsidRPr="001070A7">
        <w:rPr>
          <w:rFonts w:eastAsia="標楷體" w:hint="eastAsia"/>
          <w:sz w:val="20"/>
        </w:rPr>
        <w:t>通過</w:t>
      </w:r>
    </w:p>
    <w:p w:rsidR="001070A7" w:rsidRPr="0073591E" w:rsidRDefault="001070A7" w:rsidP="001070A7">
      <w:pPr>
        <w:wordWrap w:val="0"/>
        <w:spacing w:line="240" w:lineRule="exact"/>
        <w:jc w:val="right"/>
        <w:rPr>
          <w:rFonts w:eastAsia="標楷體"/>
          <w:sz w:val="20"/>
        </w:rPr>
      </w:pPr>
      <w:r w:rsidRPr="0073591E">
        <w:rPr>
          <w:rFonts w:eastAsia="標楷體" w:hint="eastAsia"/>
          <w:sz w:val="20"/>
        </w:rPr>
        <w:t>102.09.25</w:t>
      </w:r>
      <w:r w:rsidRPr="0073591E">
        <w:rPr>
          <w:rFonts w:eastAsia="標楷體" w:hint="eastAsia"/>
          <w:sz w:val="20"/>
        </w:rPr>
        <w:t>第</w:t>
      </w:r>
      <w:r w:rsidRPr="0073591E">
        <w:rPr>
          <w:rFonts w:eastAsia="標楷體" w:hint="eastAsia"/>
          <w:sz w:val="20"/>
        </w:rPr>
        <w:t>1</w:t>
      </w:r>
      <w:r w:rsidRPr="0073591E">
        <w:rPr>
          <w:rFonts w:eastAsia="標楷體" w:hint="eastAsia"/>
          <w:sz w:val="20"/>
        </w:rPr>
        <w:t>次系務會議修訂</w:t>
      </w:r>
      <w:r w:rsidR="00924E5E" w:rsidRPr="0073591E">
        <w:rPr>
          <w:rFonts w:eastAsia="標楷體" w:hint="eastAsia"/>
          <w:sz w:val="20"/>
        </w:rPr>
        <w:t>通過</w:t>
      </w:r>
    </w:p>
    <w:p w:rsidR="0073591E" w:rsidRDefault="0073591E" w:rsidP="0073591E">
      <w:pPr>
        <w:spacing w:line="240" w:lineRule="exact"/>
        <w:jc w:val="right"/>
        <w:rPr>
          <w:rFonts w:eastAsia="標楷體"/>
          <w:color w:val="FF0000"/>
          <w:sz w:val="20"/>
        </w:rPr>
      </w:pPr>
      <w:r w:rsidRPr="00517C51">
        <w:rPr>
          <w:rFonts w:eastAsia="標楷體" w:hint="eastAsia"/>
          <w:color w:val="FF0000"/>
          <w:sz w:val="20"/>
        </w:rPr>
        <w:t>103.05.27</w:t>
      </w:r>
      <w:r w:rsidRPr="00517C51">
        <w:rPr>
          <w:rFonts w:eastAsia="標楷體" w:hint="eastAsia"/>
          <w:color w:val="FF0000"/>
          <w:sz w:val="20"/>
        </w:rPr>
        <w:t>第</w:t>
      </w:r>
      <w:r w:rsidRPr="00517C51">
        <w:rPr>
          <w:rFonts w:eastAsia="標楷體" w:hint="eastAsia"/>
          <w:color w:val="FF0000"/>
          <w:sz w:val="20"/>
        </w:rPr>
        <w:t>6</w:t>
      </w:r>
      <w:r w:rsidRPr="00517C51">
        <w:rPr>
          <w:rFonts w:eastAsia="標楷體" w:hint="eastAsia"/>
          <w:color w:val="FF0000"/>
          <w:sz w:val="20"/>
        </w:rPr>
        <w:t>次系務會議修訂通過</w:t>
      </w:r>
    </w:p>
    <w:p w:rsidR="00CD7E48" w:rsidRPr="002E2303" w:rsidRDefault="00CD7E48" w:rsidP="0073591E">
      <w:pPr>
        <w:spacing w:line="240" w:lineRule="exact"/>
        <w:jc w:val="right"/>
        <w:rPr>
          <w:rFonts w:eastAsia="標楷體"/>
          <w:color w:val="0000CC"/>
          <w:sz w:val="20"/>
          <w:bdr w:val="single" w:sz="4" w:space="0" w:color="auto"/>
        </w:rPr>
      </w:pPr>
      <w:r w:rsidRPr="002E2303">
        <w:rPr>
          <w:rFonts w:eastAsia="標楷體" w:hint="eastAsia"/>
          <w:color w:val="0000CC"/>
          <w:sz w:val="20"/>
          <w:bdr w:val="single" w:sz="4" w:space="0" w:color="auto"/>
        </w:rPr>
        <w:t>109.03.04</w:t>
      </w:r>
      <w:r w:rsidRPr="002E2303">
        <w:rPr>
          <w:rFonts w:eastAsia="標楷體" w:hint="eastAsia"/>
          <w:color w:val="0000CC"/>
          <w:sz w:val="20"/>
          <w:bdr w:val="single" w:sz="4" w:space="0" w:color="auto"/>
        </w:rPr>
        <w:t>第</w:t>
      </w:r>
      <w:r w:rsidRPr="002E2303">
        <w:rPr>
          <w:rFonts w:eastAsia="標楷體" w:hint="eastAsia"/>
          <w:color w:val="0000CC"/>
          <w:sz w:val="20"/>
          <w:bdr w:val="single" w:sz="4" w:space="0" w:color="auto"/>
        </w:rPr>
        <w:t>3</w:t>
      </w:r>
      <w:r w:rsidRPr="002E2303">
        <w:rPr>
          <w:rFonts w:eastAsia="標楷體" w:hint="eastAsia"/>
          <w:color w:val="0000CC"/>
          <w:sz w:val="20"/>
          <w:bdr w:val="single" w:sz="4" w:space="0" w:color="auto"/>
        </w:rPr>
        <w:t>次系務會議修訂通過</w:t>
      </w:r>
    </w:p>
    <w:p w:rsidR="00442718" w:rsidRPr="002438DF" w:rsidRDefault="00442718">
      <w:pPr>
        <w:adjustRightInd w:val="0"/>
        <w:spacing w:line="400" w:lineRule="exact"/>
        <w:ind w:left="560" w:hangingChars="200" w:hanging="56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一、本辦法依本校「國立中興大學各學院系所主管選薦</w:t>
      </w:r>
      <w:r w:rsidR="00160065" w:rsidRPr="002438DF">
        <w:rPr>
          <w:rFonts w:eastAsia="標楷體" w:hint="eastAsia"/>
          <w:sz w:val="28"/>
        </w:rPr>
        <w:t>及解聘辦法</w:t>
      </w:r>
      <w:r w:rsidRPr="002438DF">
        <w:rPr>
          <w:rFonts w:eastAsia="標楷體" w:hint="eastAsia"/>
          <w:sz w:val="28"/>
        </w:rPr>
        <w:t>」及工學院之「國立中興大學工學院系所主管選薦</w:t>
      </w:r>
      <w:r w:rsidR="00160065" w:rsidRPr="002438DF">
        <w:rPr>
          <w:rFonts w:eastAsia="標楷體" w:hint="eastAsia"/>
          <w:sz w:val="28"/>
        </w:rPr>
        <w:t>及解聘</w:t>
      </w:r>
      <w:r w:rsidRPr="002438DF">
        <w:rPr>
          <w:rFonts w:eastAsia="標楷體" w:hint="eastAsia"/>
          <w:sz w:val="28"/>
        </w:rPr>
        <w:t>要點」訂定。</w:t>
      </w:r>
    </w:p>
    <w:p w:rsidR="00442718" w:rsidRPr="002438DF" w:rsidRDefault="00442718">
      <w:pPr>
        <w:adjustRightInd w:val="0"/>
        <w:spacing w:line="400" w:lineRule="exact"/>
        <w:ind w:left="560" w:hangingChars="200" w:hanging="56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二、本系應於系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Pr="002438DF">
        <w:rPr>
          <w:rFonts w:eastAsia="標楷體" w:hint="eastAsia"/>
          <w:sz w:val="28"/>
        </w:rPr>
        <w:t>任期屆滿</w:t>
      </w:r>
      <w:r w:rsidR="00A75EB4" w:rsidRPr="00A75EB4">
        <w:rPr>
          <w:rFonts w:eastAsia="標楷體" w:hint="eastAsia"/>
          <w:color w:val="FF0000"/>
          <w:sz w:val="28"/>
        </w:rPr>
        <w:t>前</w:t>
      </w:r>
      <w:r w:rsidRPr="002438DF">
        <w:rPr>
          <w:rFonts w:eastAsia="標楷體" w:hint="eastAsia"/>
          <w:sz w:val="28"/>
        </w:rPr>
        <w:t>四個月，召開系務會議，成立選薦委員會</w:t>
      </w:r>
      <w:r w:rsidR="0041388A">
        <w:rPr>
          <w:rFonts w:eastAsia="標楷體" w:hint="eastAsia"/>
          <w:sz w:val="28"/>
        </w:rPr>
        <w:t>（</w:t>
      </w:r>
      <w:r w:rsidRPr="002438DF">
        <w:rPr>
          <w:rFonts w:eastAsia="標楷體" w:hint="eastAsia"/>
          <w:sz w:val="28"/>
        </w:rPr>
        <w:t>以下簡稱選委會</w:t>
      </w:r>
      <w:r w:rsidR="0041388A">
        <w:rPr>
          <w:rFonts w:eastAsia="標楷體" w:hint="eastAsia"/>
          <w:sz w:val="28"/>
        </w:rPr>
        <w:t>）</w:t>
      </w:r>
      <w:r w:rsidRPr="002438DF">
        <w:rPr>
          <w:rFonts w:eastAsia="標楷體" w:hint="eastAsia"/>
          <w:sz w:val="28"/>
        </w:rPr>
        <w:t>，負責繼任人選之選薦事宜。</w:t>
      </w:r>
    </w:p>
    <w:p w:rsidR="00442718" w:rsidRPr="002438DF" w:rsidRDefault="00442718">
      <w:pPr>
        <w:adjustRightInd w:val="0"/>
        <w:spacing w:line="400" w:lineRule="exact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三、選委會之設置及權責：</w:t>
      </w:r>
    </w:p>
    <w:p w:rsidR="00442718" w:rsidRPr="002438DF" w:rsidRDefault="0041388A" w:rsidP="005C46C0">
      <w:pPr>
        <w:adjustRightInd w:val="0"/>
        <w:spacing w:line="400" w:lineRule="exact"/>
        <w:ind w:leftChars="248" w:left="1368" w:hangingChars="276" w:hanging="773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（</w:t>
      </w:r>
      <w:r w:rsidR="00442718" w:rsidRPr="002438DF">
        <w:rPr>
          <w:rFonts w:eastAsia="標楷體" w:hint="eastAsia"/>
          <w:sz w:val="28"/>
        </w:rPr>
        <w:t>一</w:t>
      </w:r>
      <w:r>
        <w:rPr>
          <w:rFonts w:eastAsia="標楷體" w:hint="eastAsia"/>
          <w:sz w:val="28"/>
        </w:rPr>
        <w:t>）</w:t>
      </w:r>
      <w:r w:rsidR="00442718" w:rsidRPr="002438DF">
        <w:rPr>
          <w:rFonts w:eastAsia="標楷體" w:hint="eastAsia"/>
          <w:sz w:val="28"/>
        </w:rPr>
        <w:t>選委會設委員五人，由</w:t>
      </w:r>
      <w:r w:rsidR="001B6DB5" w:rsidRPr="001B6DB5">
        <w:rPr>
          <w:rFonts w:eastAsia="標楷體" w:hint="eastAsia"/>
          <w:color w:val="FF0000"/>
          <w:sz w:val="28"/>
        </w:rPr>
        <w:t>本</w:t>
      </w:r>
      <w:r w:rsidR="00442718" w:rsidRPr="002438DF">
        <w:rPr>
          <w:rFonts w:eastAsia="標楷體" w:hint="eastAsia"/>
          <w:sz w:val="28"/>
        </w:rPr>
        <w:t>系專任助理教授</w:t>
      </w:r>
      <w:r w:rsidR="0073591E">
        <w:rPr>
          <w:rFonts w:eastAsia="標楷體" w:hint="eastAsia"/>
          <w:sz w:val="28"/>
        </w:rPr>
        <w:t>以</w:t>
      </w:r>
      <w:r w:rsidR="00442718" w:rsidRPr="002438DF">
        <w:rPr>
          <w:rFonts w:eastAsia="標楷體" w:hint="eastAsia"/>
          <w:sz w:val="28"/>
        </w:rPr>
        <w:t>上教師票選產生，其召集人由委員互選之</w:t>
      </w:r>
      <w:r w:rsidR="00FB00D8" w:rsidRPr="00FB00D8">
        <w:rPr>
          <w:rFonts w:eastAsia="標楷體" w:hint="eastAsia"/>
          <w:sz w:val="28"/>
        </w:rPr>
        <w:t>，</w:t>
      </w:r>
      <w:r w:rsidR="00FB00D8" w:rsidRPr="005101CC">
        <w:rPr>
          <w:rFonts w:eastAsia="標楷體" w:hint="eastAsia"/>
          <w:sz w:val="28"/>
        </w:rPr>
        <w:t>召集人不得為候選人</w:t>
      </w:r>
      <w:r w:rsidR="00FB00D8" w:rsidRPr="00FB00D8">
        <w:rPr>
          <w:rFonts w:eastAsia="標楷體" w:hint="eastAsia"/>
          <w:sz w:val="28"/>
        </w:rPr>
        <w:t>。</w:t>
      </w:r>
    </w:p>
    <w:p w:rsidR="00442718" w:rsidRPr="002438DF" w:rsidRDefault="0041388A" w:rsidP="005C46C0">
      <w:pPr>
        <w:adjustRightInd w:val="0"/>
        <w:spacing w:line="400" w:lineRule="exact"/>
        <w:ind w:leftChars="248" w:left="1368" w:hangingChars="276" w:hanging="773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（</w:t>
      </w:r>
      <w:r w:rsidR="00442718" w:rsidRPr="002438DF">
        <w:rPr>
          <w:rFonts w:eastAsia="標楷體" w:hint="eastAsia"/>
          <w:sz w:val="28"/>
        </w:rPr>
        <w:t>二</w:t>
      </w:r>
      <w:r>
        <w:rPr>
          <w:rFonts w:eastAsia="標楷體" w:hint="eastAsia"/>
          <w:sz w:val="28"/>
        </w:rPr>
        <w:t>）</w:t>
      </w:r>
      <w:r w:rsidR="00442718" w:rsidRPr="002438DF">
        <w:rPr>
          <w:rFonts w:eastAsia="標楷體" w:hint="eastAsia"/>
          <w:sz w:val="28"/>
        </w:rPr>
        <w:t>選委會之權責包括：公開徵求系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="00442718" w:rsidRPr="002438DF">
        <w:rPr>
          <w:rFonts w:eastAsia="標楷體" w:hint="eastAsia"/>
          <w:sz w:val="28"/>
        </w:rPr>
        <w:t>候選人</w:t>
      </w:r>
      <w:r w:rsidR="00FB00D8" w:rsidRPr="00FB00D8">
        <w:rPr>
          <w:rFonts w:eastAsia="標楷體" w:hint="eastAsia"/>
          <w:sz w:val="28"/>
        </w:rPr>
        <w:t>，</w:t>
      </w:r>
      <w:r w:rsidR="00442718" w:rsidRPr="00CB6EFC">
        <w:rPr>
          <w:rFonts w:eastAsia="標楷體" w:hint="eastAsia"/>
          <w:sz w:val="28"/>
        </w:rPr>
        <w:t>接受候選人推薦，</w:t>
      </w:r>
      <w:r w:rsidR="00FB00D8" w:rsidRPr="00CB6EFC">
        <w:rPr>
          <w:rFonts w:eastAsia="標楷體" w:hint="eastAsia"/>
          <w:sz w:val="28"/>
        </w:rPr>
        <w:t>或主動推薦候選人，</w:t>
      </w:r>
      <w:r w:rsidR="00A75EB4" w:rsidRPr="00A75EB4">
        <w:rPr>
          <w:rFonts w:eastAsia="標楷體" w:hint="eastAsia"/>
          <w:color w:val="FF0000"/>
          <w:sz w:val="28"/>
        </w:rPr>
        <w:t>審核並</w:t>
      </w:r>
      <w:r w:rsidR="00442718" w:rsidRPr="002438DF">
        <w:rPr>
          <w:rFonts w:eastAsia="標楷體" w:hint="eastAsia"/>
          <w:sz w:val="28"/>
        </w:rPr>
        <w:t>公佈候選人名單，訂定選舉日期，監督選舉事項等。</w:t>
      </w:r>
    </w:p>
    <w:p w:rsidR="008E5EDF" w:rsidRDefault="0041388A" w:rsidP="005C46C0">
      <w:pPr>
        <w:adjustRightInd w:val="0"/>
        <w:spacing w:line="400" w:lineRule="exact"/>
        <w:ind w:leftChars="248" w:left="1368" w:hangingChars="276" w:hanging="773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（</w:t>
      </w:r>
      <w:r w:rsidR="001B6DB5" w:rsidRPr="001B6DB5">
        <w:rPr>
          <w:rFonts w:eastAsia="標楷體" w:hint="eastAsia"/>
          <w:color w:val="FF0000"/>
          <w:sz w:val="28"/>
        </w:rPr>
        <w:t>三</w:t>
      </w:r>
      <w:r>
        <w:rPr>
          <w:rFonts w:eastAsia="標楷體" w:hint="eastAsia"/>
          <w:sz w:val="28"/>
        </w:rPr>
        <w:t>）</w:t>
      </w:r>
      <w:r w:rsidR="00442718" w:rsidRPr="002438DF">
        <w:rPr>
          <w:rFonts w:eastAsia="標楷體" w:hint="eastAsia"/>
          <w:sz w:val="28"/>
        </w:rPr>
        <w:t>選委會應於原任系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="00442718" w:rsidRPr="002438DF">
        <w:rPr>
          <w:rFonts w:eastAsia="標楷體" w:hint="eastAsia"/>
          <w:sz w:val="28"/>
        </w:rPr>
        <w:t>任期屆滿</w:t>
      </w:r>
      <w:r w:rsidR="00A75EB4" w:rsidRPr="00A75EB4">
        <w:rPr>
          <w:rFonts w:eastAsia="標楷體" w:hint="eastAsia"/>
          <w:color w:val="FF0000"/>
          <w:sz w:val="28"/>
        </w:rPr>
        <w:t>前</w:t>
      </w:r>
      <w:r w:rsidR="00442718" w:rsidRPr="002438DF">
        <w:rPr>
          <w:rFonts w:eastAsia="標楷體" w:hint="eastAsia"/>
          <w:sz w:val="28"/>
        </w:rPr>
        <w:t>兩個月，</w:t>
      </w:r>
      <w:r w:rsidR="001B6DB5" w:rsidRPr="001B6DB5">
        <w:rPr>
          <w:rFonts w:eastAsia="標楷體" w:hint="eastAsia"/>
          <w:color w:val="FF0000"/>
          <w:sz w:val="28"/>
        </w:rPr>
        <w:t>完成</w:t>
      </w:r>
      <w:r w:rsidR="00442718" w:rsidRPr="002438DF">
        <w:rPr>
          <w:rFonts w:eastAsia="標楷體" w:hint="eastAsia"/>
          <w:sz w:val="28"/>
        </w:rPr>
        <w:t>新任系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="001B6DB5" w:rsidRPr="001B6DB5">
        <w:rPr>
          <w:rFonts w:eastAsia="標楷體" w:hint="eastAsia"/>
          <w:color w:val="FF0000"/>
          <w:sz w:val="28"/>
        </w:rPr>
        <w:t>選薦</w:t>
      </w:r>
      <w:r w:rsidR="00442718" w:rsidRPr="002438DF">
        <w:rPr>
          <w:rFonts w:eastAsia="標楷體" w:hint="eastAsia"/>
          <w:sz w:val="28"/>
        </w:rPr>
        <w:t>。</w:t>
      </w:r>
    </w:p>
    <w:p w:rsidR="008E5EDF" w:rsidRPr="002438DF" w:rsidRDefault="008E5EDF" w:rsidP="005C46C0">
      <w:pPr>
        <w:adjustRightInd w:val="0"/>
        <w:spacing w:line="400" w:lineRule="exact"/>
        <w:ind w:leftChars="248" w:left="1368" w:hangingChars="276" w:hanging="773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（</w:t>
      </w:r>
      <w:r w:rsidRPr="001B6DB5">
        <w:rPr>
          <w:rFonts w:eastAsia="標楷體" w:hint="eastAsia"/>
          <w:color w:val="FF0000"/>
          <w:sz w:val="28"/>
        </w:rPr>
        <w:t>四</w:t>
      </w:r>
      <w:r>
        <w:rPr>
          <w:rFonts w:eastAsia="標楷體" w:hint="eastAsia"/>
          <w:sz w:val="28"/>
        </w:rPr>
        <w:t>）</w:t>
      </w:r>
      <w:r w:rsidRPr="002438DF">
        <w:rPr>
          <w:rFonts w:eastAsia="標楷體" w:hint="eastAsia"/>
          <w:sz w:val="28"/>
        </w:rPr>
        <w:t>選委會於新任系</w:t>
      </w:r>
      <w:r w:rsidRPr="008C4EB3">
        <w:rPr>
          <w:rFonts w:eastAsia="標楷體" w:hint="eastAsia"/>
          <w:color w:val="FF0000"/>
          <w:sz w:val="28"/>
          <w:szCs w:val="28"/>
        </w:rPr>
        <w:t>主任</w:t>
      </w:r>
      <w:r w:rsidRPr="002438DF">
        <w:rPr>
          <w:rFonts w:eastAsia="標楷體" w:hint="eastAsia"/>
          <w:sz w:val="28"/>
        </w:rPr>
        <w:t>上任後，自動解散。</w:t>
      </w:r>
    </w:p>
    <w:p w:rsidR="00442718" w:rsidRPr="0073591E" w:rsidRDefault="00442718" w:rsidP="00510FDC">
      <w:pPr>
        <w:adjustRightInd w:val="0"/>
        <w:spacing w:line="400" w:lineRule="exact"/>
        <w:ind w:leftChars="250" w:left="1440" w:hangingChars="300" w:hanging="840"/>
        <w:jc w:val="both"/>
        <w:rPr>
          <w:rFonts w:eastAsia="標楷體"/>
          <w:sz w:val="28"/>
        </w:rPr>
      </w:pPr>
    </w:p>
    <w:p w:rsidR="00840F5D" w:rsidRDefault="00442718" w:rsidP="00840F5D">
      <w:pPr>
        <w:pStyle w:val="a6"/>
        <w:spacing w:beforeLines="50" w:before="180" w:after="0" w:line="4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10FDC">
        <w:rPr>
          <w:rFonts w:ascii="標楷體" w:eastAsia="標楷體" w:hAnsi="標楷體" w:hint="eastAsia"/>
          <w:sz w:val="28"/>
          <w:szCs w:val="28"/>
        </w:rPr>
        <w:t>四、本系</w:t>
      </w:r>
      <w:r w:rsidR="00A75EB4" w:rsidRPr="00A75EB4">
        <w:rPr>
          <w:rFonts w:ascii="標楷體" w:eastAsia="標楷體" w:hAnsi="標楷體" w:hint="eastAsia"/>
          <w:color w:val="FF0000"/>
          <w:sz w:val="28"/>
          <w:szCs w:val="28"/>
        </w:rPr>
        <w:t>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Pr="00510FDC">
        <w:rPr>
          <w:rFonts w:ascii="標楷體" w:eastAsia="標楷體" w:hAnsi="標楷體" w:hint="eastAsia"/>
          <w:sz w:val="28"/>
          <w:szCs w:val="28"/>
        </w:rPr>
        <w:t>候選人</w:t>
      </w:r>
      <w:r w:rsidR="00C87F22" w:rsidRPr="00510FDC">
        <w:rPr>
          <w:rFonts w:ascii="標楷體" w:eastAsia="標楷體" w:hAnsi="標楷體" w:hint="eastAsia"/>
          <w:sz w:val="28"/>
          <w:szCs w:val="28"/>
        </w:rPr>
        <w:t>資格</w:t>
      </w:r>
      <w:r w:rsidRPr="00510FDC">
        <w:rPr>
          <w:rFonts w:ascii="標楷體" w:eastAsia="標楷體" w:hAnsi="標楷體" w:hint="eastAsia"/>
          <w:sz w:val="28"/>
          <w:szCs w:val="28"/>
        </w:rPr>
        <w:t>：</w:t>
      </w:r>
    </w:p>
    <w:p w:rsidR="00510FDC" w:rsidRPr="00857C6D" w:rsidRDefault="00510FDC" w:rsidP="00510FDC">
      <w:pPr>
        <w:adjustRightInd w:val="0"/>
        <w:spacing w:line="400" w:lineRule="exact"/>
        <w:ind w:left="600"/>
        <w:jc w:val="both"/>
        <w:rPr>
          <w:rFonts w:eastAsia="標楷體"/>
          <w:sz w:val="28"/>
        </w:rPr>
      </w:pPr>
      <w:r w:rsidRPr="00857C6D">
        <w:rPr>
          <w:rFonts w:eastAsia="標楷體" w:hint="eastAsia"/>
          <w:sz w:val="28"/>
        </w:rPr>
        <w:t>（一）本系專任教授及副教授。</w:t>
      </w:r>
    </w:p>
    <w:p w:rsidR="00510FDC" w:rsidRPr="00857C6D" w:rsidRDefault="00510FDC" w:rsidP="00510FDC">
      <w:pPr>
        <w:adjustRightInd w:val="0"/>
        <w:spacing w:line="400" w:lineRule="exact"/>
        <w:ind w:left="600"/>
        <w:jc w:val="both"/>
        <w:rPr>
          <w:rFonts w:eastAsia="標楷體"/>
          <w:sz w:val="28"/>
        </w:rPr>
      </w:pPr>
      <w:r w:rsidRPr="00857C6D">
        <w:rPr>
          <w:rFonts w:eastAsia="標楷體" w:hint="eastAsia"/>
          <w:sz w:val="28"/>
        </w:rPr>
        <w:t>（二）</w:t>
      </w:r>
      <w:r w:rsidR="008C4EB3" w:rsidRPr="008C4EB3">
        <w:rPr>
          <w:rFonts w:eastAsia="標楷體" w:hint="eastAsia"/>
          <w:color w:val="FF0000"/>
          <w:sz w:val="28"/>
        </w:rPr>
        <w:t>本校</w:t>
      </w:r>
      <w:r w:rsidRPr="00857C6D">
        <w:rPr>
          <w:rFonts w:eastAsia="標楷體" w:hint="eastAsia"/>
          <w:sz w:val="28"/>
        </w:rPr>
        <w:t>非本系專任教授，</w:t>
      </w:r>
      <w:r w:rsidR="008C4EB3" w:rsidRPr="008C4EB3">
        <w:rPr>
          <w:rFonts w:eastAsia="標楷體" w:hint="eastAsia"/>
          <w:color w:val="FF0000"/>
          <w:sz w:val="28"/>
        </w:rPr>
        <w:t>且</w:t>
      </w:r>
      <w:r w:rsidRPr="00857C6D">
        <w:rPr>
          <w:rFonts w:eastAsia="標楷體" w:hint="eastAsia"/>
          <w:sz w:val="28"/>
        </w:rPr>
        <w:t>經本系選舉人二分之一以上連署。</w:t>
      </w:r>
    </w:p>
    <w:p w:rsidR="00510FDC" w:rsidRPr="00101825" w:rsidRDefault="00510FDC" w:rsidP="00510FDC">
      <w:pPr>
        <w:adjustRightInd w:val="0"/>
        <w:spacing w:beforeLines="50" w:before="180" w:afterLines="50" w:after="180" w:line="400" w:lineRule="exact"/>
        <w:ind w:left="601"/>
        <w:jc w:val="both"/>
        <w:rPr>
          <w:rFonts w:ascii="標楷體" w:eastAsia="標楷體" w:hAnsi="標楷體"/>
          <w:sz w:val="28"/>
          <w:szCs w:val="28"/>
        </w:rPr>
      </w:pPr>
      <w:r w:rsidRPr="00857C6D">
        <w:rPr>
          <w:rFonts w:eastAsia="標楷體" w:hint="eastAsia"/>
          <w:sz w:val="28"/>
        </w:rPr>
        <w:t>前項候選人應為學養俱佳、教學認真、公正、熱心之</w:t>
      </w:r>
      <w:r w:rsidR="00F8675A" w:rsidRPr="00F8675A">
        <w:rPr>
          <w:rFonts w:eastAsia="標楷體" w:hint="eastAsia"/>
          <w:sz w:val="28"/>
        </w:rPr>
        <w:t>教授</w:t>
      </w:r>
      <w:r w:rsidR="008C4EB3" w:rsidRPr="008C4EB3">
        <w:rPr>
          <w:rFonts w:eastAsia="標楷體" w:hint="eastAsia"/>
          <w:color w:val="FF0000"/>
          <w:sz w:val="28"/>
        </w:rPr>
        <w:t>(</w:t>
      </w:r>
      <w:r w:rsidR="008C4EB3" w:rsidRPr="008C4EB3">
        <w:rPr>
          <w:rFonts w:eastAsia="標楷體" w:hint="eastAsia"/>
          <w:color w:val="FF0000"/>
          <w:sz w:val="28"/>
        </w:rPr>
        <w:t>或</w:t>
      </w:r>
      <w:r w:rsidR="00F8675A" w:rsidRPr="00F8675A">
        <w:rPr>
          <w:rFonts w:eastAsia="標楷體" w:hint="eastAsia"/>
          <w:sz w:val="28"/>
        </w:rPr>
        <w:t>副教授</w:t>
      </w:r>
      <w:r w:rsidR="008C4EB3" w:rsidRPr="008C4EB3">
        <w:rPr>
          <w:rFonts w:eastAsia="標楷體" w:hint="eastAsia"/>
          <w:color w:val="FF0000"/>
          <w:sz w:val="28"/>
        </w:rPr>
        <w:t>)</w:t>
      </w:r>
      <w:r w:rsidR="00F8675A" w:rsidRPr="00F8675A">
        <w:rPr>
          <w:rFonts w:eastAsia="標楷體" w:hint="eastAsia"/>
          <w:sz w:val="28"/>
        </w:rPr>
        <w:t>，且</w:t>
      </w:r>
      <w:r w:rsidR="00857C6D" w:rsidRPr="008C4EB3">
        <w:rPr>
          <w:rFonts w:ascii="標楷體" w:eastAsia="標楷體" w:hAnsi="標楷體" w:hint="eastAsia"/>
          <w:sz w:val="28"/>
          <w:szCs w:val="28"/>
          <w:u w:val="single"/>
        </w:rPr>
        <w:t>具</w:t>
      </w:r>
      <w:r w:rsidR="00857C6D" w:rsidRPr="000A3272">
        <w:rPr>
          <w:rFonts w:ascii="標楷體" w:eastAsia="標楷體" w:hAnsi="標楷體" w:hint="eastAsia"/>
          <w:sz w:val="28"/>
          <w:szCs w:val="28"/>
        </w:rPr>
        <w:t>有下列各目條件之ㄧ，其中著作須符合本校「教師升等評審標準暨聘任升等著作送審準則」之規定</w:t>
      </w:r>
      <w:r w:rsidR="00101825">
        <w:rPr>
          <w:rFonts w:ascii="標楷體" w:eastAsia="標楷體" w:hAnsi="標楷體" w:hint="eastAsia"/>
          <w:sz w:val="28"/>
          <w:szCs w:val="28"/>
        </w:rPr>
        <w:t>，</w:t>
      </w:r>
      <w:r w:rsidR="00101825" w:rsidRPr="002E2303">
        <w:rPr>
          <w:rFonts w:ascii="標楷體" w:eastAsia="標楷體" w:hAnsi="標楷體" w:hint="eastAsia"/>
          <w:color w:val="0000CC"/>
          <w:sz w:val="28"/>
          <w:szCs w:val="28"/>
          <w:bdr w:val="single" w:sz="4" w:space="0" w:color="auto"/>
        </w:rPr>
        <w:t>未曾因違反學術倫理而受校教師評審委員會處分者</w:t>
      </w:r>
      <w:r w:rsidR="00857C6D" w:rsidRPr="00CD7E48">
        <w:rPr>
          <w:rFonts w:ascii="標楷體" w:eastAsia="標楷體" w:hAnsi="標楷體" w:hint="eastAsia"/>
          <w:sz w:val="28"/>
          <w:szCs w:val="28"/>
        </w:rPr>
        <w:t>：</w:t>
      </w:r>
    </w:p>
    <w:p w:rsidR="00F302A1" w:rsidRPr="000A3272" w:rsidRDefault="00510FDC" w:rsidP="0073591E">
      <w:pPr>
        <w:snapToGrid w:val="0"/>
        <w:spacing w:beforeLines="50" w:before="180" w:line="400" w:lineRule="exact"/>
        <w:ind w:leftChars="250" w:left="1440" w:hangingChars="300" w:hanging="840"/>
        <w:rPr>
          <w:rFonts w:ascii="標楷體" w:eastAsia="標楷體" w:hAnsi="標楷體"/>
          <w:sz w:val="28"/>
          <w:szCs w:val="28"/>
        </w:rPr>
      </w:pPr>
      <w:r w:rsidRPr="000A3272">
        <w:rPr>
          <w:rFonts w:ascii="標楷體" w:eastAsia="標楷體" w:hAnsi="標楷體" w:hint="eastAsia"/>
          <w:sz w:val="28"/>
          <w:szCs w:val="28"/>
        </w:rPr>
        <w:t>（一）</w:t>
      </w:r>
      <w:r w:rsidR="007C2741" w:rsidRPr="000A3272">
        <w:rPr>
          <w:rFonts w:ascii="標楷體" w:eastAsia="標楷體" w:hAnsi="標楷體" w:hint="eastAsia"/>
          <w:sz w:val="28"/>
          <w:szCs w:val="28"/>
        </w:rPr>
        <w:t>最近五年於列名</w:t>
      </w:r>
      <w:r w:rsidR="007C2741" w:rsidRPr="000A3272">
        <w:rPr>
          <w:rFonts w:ascii="標楷體" w:eastAsia="標楷體" w:hAnsi="標楷體"/>
          <w:sz w:val="28"/>
          <w:szCs w:val="28"/>
        </w:rPr>
        <w:t>JCR</w:t>
      </w:r>
      <w:r w:rsidR="007C2741" w:rsidRPr="000A3272">
        <w:rPr>
          <w:rFonts w:ascii="標楷體" w:eastAsia="標楷體" w:hAnsi="標楷體" w:hint="eastAsia"/>
          <w:sz w:val="28"/>
          <w:szCs w:val="28"/>
        </w:rPr>
        <w:t>之國際期刊發表論文 (第一作者或通訊作者) ，</w:t>
      </w:r>
      <w:r w:rsidR="004A6C47" w:rsidRPr="000A3272">
        <w:rPr>
          <w:rFonts w:ascii="標楷體" w:eastAsia="標楷體" w:hAnsi="標楷體" w:hint="eastAsia"/>
          <w:sz w:val="28"/>
          <w:szCs w:val="28"/>
        </w:rPr>
        <w:t>或</w:t>
      </w:r>
      <w:r w:rsidR="007C2741" w:rsidRPr="000A3272">
        <w:rPr>
          <w:rFonts w:ascii="標楷體" w:eastAsia="標楷體" w:hAnsi="標楷體" w:hint="eastAsia"/>
          <w:sz w:val="28"/>
          <w:szCs w:val="28"/>
        </w:rPr>
        <w:t>獲得發明專利及技術移轉等成果共三篇(件)以上。</w:t>
      </w:r>
    </w:p>
    <w:p w:rsidR="00F302A1" w:rsidRPr="000A3272" w:rsidRDefault="00F302A1" w:rsidP="0073591E">
      <w:pPr>
        <w:adjustRightInd w:val="0"/>
        <w:spacing w:line="400" w:lineRule="exact"/>
        <w:ind w:leftChars="250" w:left="1440" w:hangingChars="300" w:hanging="840"/>
        <w:rPr>
          <w:rFonts w:ascii="標楷體" w:eastAsia="標楷體" w:hAnsi="標楷體"/>
          <w:sz w:val="28"/>
          <w:szCs w:val="28"/>
        </w:rPr>
      </w:pPr>
      <w:r w:rsidRPr="000A3272">
        <w:rPr>
          <w:rFonts w:ascii="標楷體" w:eastAsia="標楷體" w:hAnsi="標楷體" w:hint="eastAsia"/>
          <w:sz w:val="28"/>
          <w:szCs w:val="28"/>
        </w:rPr>
        <w:t>（二）最近五年曾主持三年以上</w:t>
      </w:r>
      <w:r w:rsidR="00A75EB4" w:rsidRPr="000A3272">
        <w:rPr>
          <w:rFonts w:ascii="標楷體" w:eastAsia="標楷體" w:hAnsi="標楷體" w:hint="eastAsia"/>
          <w:color w:val="FF0000"/>
          <w:sz w:val="28"/>
          <w:szCs w:val="28"/>
        </w:rPr>
        <w:t>科技部</w:t>
      </w:r>
      <w:r w:rsidRPr="000A3272">
        <w:rPr>
          <w:rFonts w:ascii="標楷體" w:eastAsia="標楷體" w:hAnsi="標楷體" w:hint="eastAsia"/>
          <w:sz w:val="28"/>
          <w:szCs w:val="28"/>
        </w:rPr>
        <w:t>研究型計畫者。</w:t>
      </w:r>
    </w:p>
    <w:p w:rsidR="00442718" w:rsidRPr="000A3272" w:rsidRDefault="00F302A1" w:rsidP="00510FDC">
      <w:pPr>
        <w:adjustRightInd w:val="0"/>
        <w:spacing w:line="400" w:lineRule="exact"/>
        <w:ind w:leftChars="250" w:left="1440" w:hangingChars="300" w:hanging="840"/>
        <w:rPr>
          <w:rFonts w:ascii="標楷體" w:eastAsia="標楷體" w:hAnsi="標楷體"/>
          <w:sz w:val="28"/>
          <w:szCs w:val="28"/>
        </w:rPr>
      </w:pPr>
      <w:r w:rsidRPr="000A3272">
        <w:rPr>
          <w:rFonts w:ascii="標楷體" w:eastAsia="標楷體" w:hAnsi="標楷體" w:hint="eastAsia"/>
          <w:sz w:val="28"/>
          <w:szCs w:val="28"/>
        </w:rPr>
        <w:lastRenderedPageBreak/>
        <w:t>（三）最近五年曾獲校級教學或服務特優獎勵者。</w:t>
      </w:r>
    </w:p>
    <w:p w:rsidR="00442718" w:rsidRPr="008C4EB3" w:rsidRDefault="00442718">
      <w:pPr>
        <w:adjustRightInd w:val="0"/>
        <w:spacing w:line="400" w:lineRule="exact"/>
        <w:jc w:val="both"/>
        <w:rPr>
          <w:rFonts w:eastAsia="標楷體"/>
          <w:sz w:val="28"/>
        </w:rPr>
      </w:pPr>
      <w:r w:rsidRPr="008C4EB3">
        <w:rPr>
          <w:rFonts w:eastAsia="標楷體" w:hint="eastAsia"/>
          <w:sz w:val="28"/>
        </w:rPr>
        <w:t>五、本系</w:t>
      </w:r>
      <w:r w:rsidR="009207FA" w:rsidRPr="009207FA">
        <w:rPr>
          <w:rFonts w:eastAsia="標楷體" w:hint="eastAsia"/>
          <w:color w:val="FF0000"/>
          <w:sz w:val="28"/>
        </w:rPr>
        <w:t>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Pr="008C4EB3">
        <w:rPr>
          <w:rFonts w:eastAsia="標楷體" w:hint="eastAsia"/>
          <w:sz w:val="28"/>
        </w:rPr>
        <w:t>選舉人資格：</w:t>
      </w:r>
    </w:p>
    <w:p w:rsidR="00442718" w:rsidRPr="008C4EB3" w:rsidRDefault="00442718">
      <w:pPr>
        <w:adjustRightInd w:val="0"/>
        <w:spacing w:line="400" w:lineRule="exact"/>
        <w:ind w:leftChars="250" w:left="600"/>
        <w:jc w:val="both"/>
        <w:rPr>
          <w:rFonts w:eastAsia="標楷體"/>
          <w:sz w:val="28"/>
        </w:rPr>
      </w:pPr>
      <w:r w:rsidRPr="008C4EB3">
        <w:rPr>
          <w:rFonts w:eastAsia="標楷體" w:hint="eastAsia"/>
          <w:sz w:val="28"/>
        </w:rPr>
        <w:t>本系</w:t>
      </w:r>
      <w:r w:rsidR="001070A7" w:rsidRPr="008C4EB3">
        <w:rPr>
          <w:rFonts w:eastAsia="標楷體" w:hint="eastAsia"/>
          <w:sz w:val="28"/>
          <w:u w:val="single"/>
        </w:rPr>
        <w:t>編制內</w:t>
      </w:r>
      <w:r w:rsidRPr="008C4EB3">
        <w:rPr>
          <w:rFonts w:eastAsia="標楷體" w:hint="eastAsia"/>
          <w:sz w:val="28"/>
        </w:rPr>
        <w:t>專任助理教授</w:t>
      </w:r>
      <w:r w:rsidR="0041388A" w:rsidRPr="008C4EB3">
        <w:rPr>
          <w:rFonts w:eastAsia="標楷體" w:hint="eastAsia"/>
          <w:sz w:val="28"/>
        </w:rPr>
        <w:t>（</w:t>
      </w:r>
      <w:r w:rsidRPr="008C4EB3">
        <w:rPr>
          <w:rFonts w:eastAsia="標楷體" w:hint="eastAsia"/>
          <w:sz w:val="28"/>
        </w:rPr>
        <w:t>含</w:t>
      </w:r>
      <w:r w:rsidR="0041388A" w:rsidRPr="008C4EB3">
        <w:rPr>
          <w:rFonts w:eastAsia="標楷體" w:hint="eastAsia"/>
          <w:sz w:val="28"/>
        </w:rPr>
        <w:t>）</w:t>
      </w:r>
      <w:r w:rsidRPr="008C4EB3">
        <w:rPr>
          <w:rFonts w:eastAsia="標楷體" w:hint="eastAsia"/>
          <w:sz w:val="28"/>
        </w:rPr>
        <w:t>以上教師。</w:t>
      </w:r>
    </w:p>
    <w:p w:rsidR="00442718" w:rsidRPr="002438DF" w:rsidRDefault="00442718">
      <w:pPr>
        <w:adjustRightInd w:val="0"/>
        <w:spacing w:line="400" w:lineRule="exact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六、本系</w:t>
      </w:r>
      <w:r w:rsidR="009207FA" w:rsidRPr="009207FA">
        <w:rPr>
          <w:rFonts w:eastAsia="標楷體" w:hint="eastAsia"/>
          <w:color w:val="FF0000"/>
          <w:sz w:val="28"/>
        </w:rPr>
        <w:t>系</w:t>
      </w:r>
      <w:r w:rsidR="008C4EB3" w:rsidRPr="008C4EB3">
        <w:rPr>
          <w:rFonts w:eastAsia="標楷體" w:hint="eastAsia"/>
          <w:color w:val="FF0000"/>
          <w:sz w:val="28"/>
          <w:szCs w:val="28"/>
        </w:rPr>
        <w:t>主任</w:t>
      </w:r>
      <w:r w:rsidRPr="002438DF">
        <w:rPr>
          <w:rFonts w:eastAsia="標楷體" w:hint="eastAsia"/>
          <w:sz w:val="28"/>
        </w:rPr>
        <w:t>產生方式：</w:t>
      </w:r>
    </w:p>
    <w:p w:rsidR="000A3272" w:rsidRPr="005C46C0" w:rsidRDefault="008338E8" w:rsidP="005C46C0">
      <w:pPr>
        <w:adjustRightInd w:val="0"/>
        <w:spacing w:line="400" w:lineRule="exact"/>
        <w:ind w:leftChars="224" w:left="1328" w:hangingChars="282" w:hanging="790"/>
        <w:jc w:val="both"/>
        <w:rPr>
          <w:rFonts w:ascii="標楷體" w:eastAsia="標楷體" w:hAnsi="標楷體"/>
          <w:sz w:val="28"/>
          <w:szCs w:val="28"/>
        </w:rPr>
      </w:pPr>
      <w:r w:rsidRPr="005C46C0">
        <w:rPr>
          <w:rFonts w:ascii="標楷體" w:eastAsia="標楷體" w:hAnsi="標楷體" w:hint="eastAsia"/>
          <w:sz w:val="28"/>
          <w:szCs w:val="28"/>
        </w:rPr>
        <w:t>（一）</w:t>
      </w:r>
      <w:r w:rsidR="00442718" w:rsidRPr="005C46C0">
        <w:rPr>
          <w:rFonts w:ascii="標楷體" w:eastAsia="標楷體" w:hAnsi="標楷體" w:hint="eastAsia"/>
          <w:sz w:val="28"/>
          <w:szCs w:val="28"/>
        </w:rPr>
        <w:t>選舉方式採無記名投票，必須有</w:t>
      </w:r>
      <w:r w:rsidR="003D48C7" w:rsidRPr="005C46C0">
        <w:rPr>
          <w:rFonts w:ascii="標楷體" w:eastAsia="標楷體" w:hAnsi="標楷體" w:hint="eastAsia"/>
          <w:sz w:val="28"/>
          <w:szCs w:val="28"/>
        </w:rPr>
        <w:t>選舉人</w:t>
      </w:r>
      <w:r w:rsidR="00442718" w:rsidRPr="005C46C0">
        <w:rPr>
          <w:rFonts w:ascii="標楷體" w:eastAsia="標楷體" w:hAnsi="標楷體" w:hint="eastAsia"/>
          <w:sz w:val="28"/>
          <w:szCs w:val="28"/>
        </w:rPr>
        <w:t>三分之二以上出席投票，選舉方為有效。</w:t>
      </w:r>
    </w:p>
    <w:p w:rsidR="000A3272" w:rsidRDefault="008338E8" w:rsidP="005C46C0">
      <w:pPr>
        <w:adjustRightInd w:val="0"/>
        <w:spacing w:line="400" w:lineRule="exact"/>
        <w:ind w:leftChars="224" w:left="1328" w:hangingChars="282" w:hanging="790"/>
        <w:jc w:val="both"/>
        <w:rPr>
          <w:rFonts w:eastAsia="標楷體"/>
          <w:color w:val="FF0000"/>
          <w:sz w:val="28"/>
        </w:rPr>
      </w:pP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（二）</w:t>
      </w:r>
      <w:r w:rsidR="000A3272" w:rsidRPr="003D48C7">
        <w:rPr>
          <w:rFonts w:eastAsia="標楷體" w:hint="eastAsia"/>
          <w:color w:val="FF0000"/>
          <w:sz w:val="28"/>
        </w:rPr>
        <w:t>選舉人</w:t>
      </w:r>
      <w:r w:rsidR="000A3272">
        <w:rPr>
          <w:rFonts w:eastAsia="標楷體" w:hint="eastAsia"/>
          <w:color w:val="FF0000"/>
          <w:sz w:val="28"/>
        </w:rPr>
        <w:t>因休假研究</w:t>
      </w:r>
      <w:r w:rsidR="000A3272">
        <w:rPr>
          <w:rFonts w:ascii="標楷體" w:eastAsia="標楷體" w:hAnsi="標楷體" w:hint="eastAsia"/>
          <w:color w:val="FF0000"/>
          <w:sz w:val="28"/>
        </w:rPr>
        <w:t>、</w:t>
      </w:r>
      <w:r w:rsidR="000A3272">
        <w:rPr>
          <w:rFonts w:eastAsia="標楷體" w:hint="eastAsia"/>
          <w:color w:val="FF0000"/>
          <w:sz w:val="28"/>
        </w:rPr>
        <w:t>借調</w:t>
      </w:r>
      <w:r w:rsidR="000A3272">
        <w:rPr>
          <w:rFonts w:ascii="標楷體" w:eastAsia="標楷體" w:hAnsi="標楷體" w:hint="eastAsia"/>
          <w:color w:val="FF0000"/>
          <w:sz w:val="28"/>
        </w:rPr>
        <w:t>、</w:t>
      </w:r>
      <w:r w:rsidR="000A3272" w:rsidRPr="003D48C7">
        <w:rPr>
          <w:rFonts w:eastAsia="標楷體" w:hint="eastAsia"/>
          <w:color w:val="FF0000"/>
          <w:sz w:val="28"/>
        </w:rPr>
        <w:t>出國進修</w:t>
      </w:r>
      <w:r w:rsidR="000A3272">
        <w:rPr>
          <w:rFonts w:eastAsia="標楷體" w:hint="eastAsia"/>
          <w:color w:val="FF0000"/>
          <w:sz w:val="28"/>
        </w:rPr>
        <w:t>而無法投票</w:t>
      </w:r>
      <w:r w:rsidR="000A3272" w:rsidRPr="003D48C7">
        <w:rPr>
          <w:rFonts w:eastAsia="標楷體" w:hint="eastAsia"/>
          <w:color w:val="FF0000"/>
          <w:sz w:val="28"/>
        </w:rPr>
        <w:t>者</w:t>
      </w:r>
      <w:r w:rsidR="000A3272">
        <w:rPr>
          <w:rFonts w:ascii="標楷體" w:eastAsia="標楷體" w:hAnsi="標楷體" w:hint="eastAsia"/>
          <w:color w:val="FF0000"/>
          <w:sz w:val="28"/>
        </w:rPr>
        <w:t>，</w:t>
      </w:r>
      <w:r w:rsidR="000A3272" w:rsidRPr="003D48C7">
        <w:rPr>
          <w:rFonts w:eastAsia="標楷體" w:hint="eastAsia"/>
          <w:color w:val="FF0000"/>
          <w:sz w:val="28"/>
        </w:rPr>
        <w:t>不列入選舉人總額</w:t>
      </w:r>
      <w:r w:rsidR="00F72754">
        <w:rPr>
          <w:rFonts w:eastAsia="標楷體" w:hint="eastAsia"/>
          <w:color w:val="FF0000"/>
          <w:sz w:val="28"/>
        </w:rPr>
        <w:t>。</w:t>
      </w:r>
    </w:p>
    <w:p w:rsidR="00442718" w:rsidRPr="003D48C7" w:rsidRDefault="000A3272" w:rsidP="005C46C0">
      <w:pPr>
        <w:adjustRightInd w:val="0"/>
        <w:spacing w:line="400" w:lineRule="exact"/>
        <w:ind w:leftChars="224" w:left="1328" w:hangingChars="282" w:hanging="790"/>
        <w:jc w:val="both"/>
        <w:rPr>
          <w:rFonts w:eastAsia="標楷體"/>
          <w:sz w:val="28"/>
        </w:rPr>
      </w:pP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（三）</w:t>
      </w:r>
      <w:r w:rsidR="00442718" w:rsidRPr="003D48C7">
        <w:rPr>
          <w:rFonts w:eastAsia="標楷體" w:hint="eastAsia"/>
          <w:sz w:val="28"/>
        </w:rPr>
        <w:t>具本辦法候選人資格者，每人皆備一票箱。選舉人對各候選人獨立行使同意票後，由各候選人或委託他人計算其所得有效同意票數，</w:t>
      </w:r>
      <w:r w:rsidR="00353248" w:rsidRPr="003D48C7">
        <w:rPr>
          <w:rFonts w:eastAsia="標楷體" w:hint="eastAsia"/>
          <w:sz w:val="28"/>
        </w:rPr>
        <w:t>有意願者</w:t>
      </w:r>
      <w:r w:rsidR="00442718" w:rsidRPr="003D48C7">
        <w:rPr>
          <w:rFonts w:eastAsia="標楷體" w:hint="eastAsia"/>
          <w:sz w:val="28"/>
        </w:rPr>
        <w:t>於投票截止</w:t>
      </w:r>
      <w:r w:rsidR="004A6537" w:rsidRPr="003D48C7">
        <w:rPr>
          <w:rFonts w:eastAsia="標楷體" w:hint="eastAsia"/>
          <w:sz w:val="28"/>
        </w:rPr>
        <w:t>後</w:t>
      </w:r>
      <w:r w:rsidR="00442718" w:rsidRPr="003D48C7">
        <w:rPr>
          <w:rFonts w:eastAsia="標楷體" w:hint="eastAsia"/>
          <w:sz w:val="28"/>
        </w:rPr>
        <w:t>三十分鐘內，</w:t>
      </w:r>
      <w:r w:rsidR="004A6537" w:rsidRPr="003D48C7">
        <w:rPr>
          <w:rFonts w:eastAsia="標楷體" w:hint="eastAsia"/>
          <w:sz w:val="28"/>
        </w:rPr>
        <w:t>繳交全數選票至選委會</w:t>
      </w:r>
      <w:r w:rsidR="00442718" w:rsidRPr="003D48C7">
        <w:rPr>
          <w:rFonts w:eastAsia="標楷體" w:hint="eastAsia"/>
          <w:sz w:val="28"/>
        </w:rPr>
        <w:t>，獲有出席投票二分之一</w:t>
      </w:r>
      <w:r w:rsidR="0041388A" w:rsidRPr="003D48C7">
        <w:rPr>
          <w:rFonts w:eastAsia="標楷體" w:hint="eastAsia"/>
          <w:sz w:val="28"/>
        </w:rPr>
        <w:t>（</w:t>
      </w:r>
      <w:r w:rsidR="00442718" w:rsidRPr="003D48C7">
        <w:rPr>
          <w:rFonts w:eastAsia="標楷體" w:hint="eastAsia"/>
          <w:sz w:val="28"/>
        </w:rPr>
        <w:t>含</w:t>
      </w:r>
      <w:r w:rsidR="0041388A" w:rsidRPr="003D48C7">
        <w:rPr>
          <w:rFonts w:eastAsia="標楷體" w:hint="eastAsia"/>
          <w:sz w:val="28"/>
        </w:rPr>
        <w:t>）</w:t>
      </w:r>
      <w:r w:rsidR="00442718" w:rsidRPr="003D48C7">
        <w:rPr>
          <w:rFonts w:eastAsia="標楷體" w:hint="eastAsia"/>
          <w:sz w:val="28"/>
        </w:rPr>
        <w:t>同意票之候選人具被推薦資格。</w:t>
      </w:r>
    </w:p>
    <w:p w:rsidR="00442718" w:rsidRPr="003D48C7" w:rsidRDefault="008338E8" w:rsidP="005C46C0">
      <w:pPr>
        <w:adjustRightInd w:val="0"/>
        <w:spacing w:line="400" w:lineRule="exact"/>
        <w:ind w:leftChars="224" w:left="1328" w:hangingChars="282" w:hanging="790"/>
        <w:jc w:val="both"/>
        <w:rPr>
          <w:rFonts w:eastAsia="標楷體"/>
          <w:sz w:val="28"/>
        </w:rPr>
      </w:pP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（</w:t>
      </w:r>
      <w:r w:rsidR="000A3272" w:rsidRPr="00517C51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r w:rsidR="004A6537" w:rsidRPr="003D48C7">
        <w:rPr>
          <w:rFonts w:eastAsia="標楷體" w:hint="eastAsia"/>
          <w:sz w:val="28"/>
        </w:rPr>
        <w:t>繳交之選票</w:t>
      </w:r>
      <w:r w:rsidR="00442718" w:rsidRPr="003D48C7">
        <w:rPr>
          <w:rFonts w:eastAsia="標楷體" w:hint="eastAsia"/>
          <w:sz w:val="28"/>
        </w:rPr>
        <w:t>經公開驗證無誤後，依所得</w:t>
      </w:r>
      <w:r w:rsidR="0060012A" w:rsidRPr="003D48C7">
        <w:rPr>
          <w:rFonts w:eastAsia="標楷體" w:hint="eastAsia"/>
          <w:sz w:val="28"/>
        </w:rPr>
        <w:t>同意票數</w:t>
      </w:r>
      <w:r w:rsidR="001B6DB5" w:rsidRPr="009207FA">
        <w:rPr>
          <w:rFonts w:eastAsia="標楷體" w:hint="eastAsia"/>
          <w:color w:val="FF0000"/>
          <w:sz w:val="28"/>
        </w:rPr>
        <w:t>選薦</w:t>
      </w:r>
      <w:r w:rsidR="00442718" w:rsidRPr="003D48C7">
        <w:rPr>
          <w:rFonts w:eastAsia="標楷體" w:hint="eastAsia"/>
          <w:sz w:val="28"/>
        </w:rPr>
        <w:t>最高票者至院，</w:t>
      </w:r>
      <w:r w:rsidR="004A6537" w:rsidRPr="003D48C7">
        <w:rPr>
          <w:rFonts w:eastAsia="標楷體" w:hint="eastAsia"/>
          <w:sz w:val="28"/>
        </w:rPr>
        <w:t>簽</w:t>
      </w:r>
      <w:r w:rsidR="00442718" w:rsidRPr="003D48C7">
        <w:rPr>
          <w:rFonts w:eastAsia="標楷體" w:hint="eastAsia"/>
          <w:sz w:val="28"/>
        </w:rPr>
        <w:t>請校長核聘。</w:t>
      </w:r>
    </w:p>
    <w:p w:rsidR="005E1FE8" w:rsidRPr="005E1FE8" w:rsidRDefault="008338E8" w:rsidP="008338E8">
      <w:pPr>
        <w:adjustRightInd w:val="0"/>
        <w:spacing w:line="400" w:lineRule="exact"/>
        <w:ind w:leftChars="226" w:left="1796" w:hangingChars="448" w:hanging="1254"/>
        <w:rPr>
          <w:rFonts w:eastAsia="標楷體"/>
          <w:sz w:val="28"/>
        </w:rPr>
      </w:pP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（</w:t>
      </w:r>
      <w:r w:rsidR="000A3272" w:rsidRPr="00517C51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Pr="00517C51">
        <w:rPr>
          <w:rFonts w:ascii="標楷體" w:eastAsia="標楷體" w:hAnsi="標楷體" w:hint="eastAsia"/>
          <w:color w:val="FF0000"/>
          <w:sz w:val="28"/>
          <w:szCs w:val="28"/>
        </w:rPr>
        <w:t>）</w:t>
      </w:r>
      <w:r w:rsidR="005E1FE8" w:rsidRPr="005E1FE8">
        <w:rPr>
          <w:rFonts w:eastAsia="標楷體" w:hint="eastAsia"/>
          <w:sz w:val="28"/>
        </w:rPr>
        <w:t>如未有候選人繳交選票，</w:t>
      </w:r>
      <w:r w:rsidR="005E1FE8" w:rsidRPr="002438DF">
        <w:rPr>
          <w:rFonts w:eastAsia="標楷體" w:hint="eastAsia"/>
          <w:sz w:val="28"/>
        </w:rPr>
        <w:t>選委員會應於一星期內再行選薦。</w:t>
      </w:r>
    </w:p>
    <w:p w:rsidR="00442718" w:rsidRPr="002438DF" w:rsidRDefault="00442718" w:rsidP="005C46C0">
      <w:pPr>
        <w:pStyle w:val="a5"/>
        <w:spacing w:line="400" w:lineRule="exact"/>
        <w:ind w:left="476" w:hangingChars="170" w:hanging="476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七、本系選薦</w:t>
      </w:r>
      <w:r w:rsidR="001B6DB5" w:rsidRPr="003D48C7">
        <w:rPr>
          <w:rFonts w:eastAsia="標楷體" w:hint="eastAsia"/>
          <w:color w:val="FF0000"/>
          <w:sz w:val="28"/>
        </w:rPr>
        <w:t>系</w:t>
      </w:r>
      <w:r w:rsidR="001B6DB5" w:rsidRPr="008C4EB3">
        <w:rPr>
          <w:rFonts w:eastAsia="標楷體" w:hint="eastAsia"/>
          <w:color w:val="FF0000"/>
          <w:sz w:val="28"/>
          <w:szCs w:val="28"/>
        </w:rPr>
        <w:t>主任</w:t>
      </w:r>
      <w:r w:rsidRPr="002438DF">
        <w:rPr>
          <w:rFonts w:eastAsia="標楷體" w:hint="eastAsia"/>
          <w:sz w:val="28"/>
        </w:rPr>
        <w:t>人選發生困難時，</w:t>
      </w:r>
      <w:r w:rsidRPr="004A3818">
        <w:rPr>
          <w:rFonts w:eastAsia="標楷體" w:hint="eastAsia"/>
          <w:sz w:val="28"/>
        </w:rPr>
        <w:t>得</w:t>
      </w:r>
      <w:r w:rsidRPr="002438DF">
        <w:rPr>
          <w:rFonts w:eastAsia="標楷體" w:hint="eastAsia"/>
          <w:sz w:val="28"/>
        </w:rPr>
        <w:t>由</w:t>
      </w:r>
      <w:r w:rsidRPr="004A3818">
        <w:rPr>
          <w:rFonts w:eastAsia="標楷體" w:hint="eastAsia"/>
          <w:sz w:val="28"/>
        </w:rPr>
        <w:t>院長與本系</w:t>
      </w:r>
      <w:r w:rsidRPr="002438DF">
        <w:rPr>
          <w:rFonts w:eastAsia="標楷體" w:hint="eastAsia"/>
          <w:sz w:val="28"/>
        </w:rPr>
        <w:t>選委會協商推薦適當人選，</w:t>
      </w:r>
      <w:r w:rsidR="004A6537" w:rsidRPr="004A3818">
        <w:rPr>
          <w:rFonts w:eastAsia="標楷體" w:hint="eastAsia"/>
          <w:sz w:val="28"/>
        </w:rPr>
        <w:t>簽</w:t>
      </w:r>
      <w:r w:rsidRPr="002438DF">
        <w:rPr>
          <w:rFonts w:eastAsia="標楷體" w:hint="eastAsia"/>
          <w:sz w:val="28"/>
        </w:rPr>
        <w:t>請校長核聘之。</w:t>
      </w:r>
    </w:p>
    <w:p w:rsidR="00160065" w:rsidRPr="002438DF" w:rsidRDefault="00442718">
      <w:pPr>
        <w:adjustRightInd w:val="0"/>
        <w:spacing w:line="400" w:lineRule="exact"/>
        <w:ind w:left="560" w:hangingChars="200" w:hanging="56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八、本系</w:t>
      </w:r>
      <w:r w:rsidR="003D48C7" w:rsidRPr="003D48C7">
        <w:rPr>
          <w:rFonts w:eastAsia="標楷體" w:hint="eastAsia"/>
          <w:color w:val="FF0000"/>
          <w:sz w:val="28"/>
        </w:rPr>
        <w:t>系</w:t>
      </w:r>
      <w:r w:rsidR="003D48C7" w:rsidRPr="008C4EB3">
        <w:rPr>
          <w:rFonts w:eastAsia="標楷體" w:hint="eastAsia"/>
          <w:color w:val="FF0000"/>
          <w:sz w:val="28"/>
          <w:szCs w:val="28"/>
        </w:rPr>
        <w:t>主任</w:t>
      </w:r>
      <w:r w:rsidRPr="002438DF">
        <w:rPr>
          <w:rFonts w:eastAsia="標楷體" w:hint="eastAsia"/>
          <w:sz w:val="28"/>
        </w:rPr>
        <w:t>任期</w:t>
      </w:r>
      <w:r w:rsidR="00415045" w:rsidRPr="0046508A">
        <w:rPr>
          <w:rFonts w:eastAsia="標楷體"/>
          <w:sz w:val="28"/>
        </w:rPr>
        <w:t>為二年，連選得連任一次。</w:t>
      </w:r>
    </w:p>
    <w:p w:rsidR="00442718" w:rsidRPr="002438DF" w:rsidRDefault="00160065" w:rsidP="005C46C0">
      <w:pPr>
        <w:adjustRightInd w:val="0"/>
        <w:spacing w:line="400" w:lineRule="exact"/>
        <w:ind w:left="490" w:hangingChars="175" w:hanging="49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九、系</w:t>
      </w:r>
      <w:r w:rsidR="003D48C7" w:rsidRPr="008C4EB3">
        <w:rPr>
          <w:rFonts w:eastAsia="標楷體" w:hint="eastAsia"/>
          <w:color w:val="FF0000"/>
          <w:sz w:val="28"/>
          <w:szCs w:val="28"/>
        </w:rPr>
        <w:t>主任</w:t>
      </w:r>
      <w:r w:rsidR="00442718" w:rsidRPr="002438DF">
        <w:rPr>
          <w:rFonts w:eastAsia="標楷體" w:hint="eastAsia"/>
          <w:sz w:val="28"/>
        </w:rPr>
        <w:t>任期</w:t>
      </w:r>
      <w:r w:rsidRPr="002438DF">
        <w:rPr>
          <w:rFonts w:eastAsia="標楷體" w:hint="eastAsia"/>
          <w:sz w:val="28"/>
        </w:rPr>
        <w:t>中</w:t>
      </w:r>
      <w:r w:rsidR="004A6537">
        <w:rPr>
          <w:rFonts w:eastAsia="標楷體" w:hint="eastAsia"/>
          <w:sz w:val="28"/>
        </w:rPr>
        <w:t>如有特</w:t>
      </w:r>
      <w:r w:rsidR="00442718" w:rsidRPr="002438DF">
        <w:rPr>
          <w:rFonts w:eastAsia="標楷體" w:hint="eastAsia"/>
          <w:sz w:val="28"/>
        </w:rPr>
        <w:t>殊情況發生，得由</w:t>
      </w:r>
      <w:r w:rsidRPr="002438DF">
        <w:rPr>
          <w:rFonts w:eastAsia="標楷體" w:hint="eastAsia"/>
          <w:sz w:val="28"/>
        </w:rPr>
        <w:t>院</w:t>
      </w:r>
      <w:r w:rsidR="00442718" w:rsidRPr="002438DF">
        <w:rPr>
          <w:rFonts w:eastAsia="標楷體" w:hint="eastAsia"/>
          <w:sz w:val="28"/>
        </w:rPr>
        <w:t>長交議</w:t>
      </w:r>
      <w:r w:rsidRPr="002438DF">
        <w:rPr>
          <w:rFonts w:eastAsia="標楷體" w:hint="eastAsia"/>
          <w:sz w:val="28"/>
        </w:rPr>
        <w:t>，</w:t>
      </w:r>
      <w:r w:rsidR="00442718" w:rsidRPr="002438DF">
        <w:rPr>
          <w:rFonts w:eastAsia="標楷體" w:hint="eastAsia"/>
          <w:sz w:val="28"/>
        </w:rPr>
        <w:t>或經本系</w:t>
      </w:r>
      <w:r w:rsidR="00694478" w:rsidRPr="002438DF">
        <w:rPr>
          <w:rFonts w:eastAsia="標楷體" w:hint="eastAsia"/>
          <w:sz w:val="28"/>
        </w:rPr>
        <w:t>系務會議代表二分之一</w:t>
      </w:r>
      <w:r w:rsidR="0041388A">
        <w:rPr>
          <w:rFonts w:eastAsia="標楷體" w:hint="eastAsia"/>
          <w:sz w:val="28"/>
        </w:rPr>
        <w:t>（</w:t>
      </w:r>
      <w:r w:rsidR="00694478" w:rsidRPr="002438DF">
        <w:rPr>
          <w:rFonts w:eastAsia="標楷體" w:hint="eastAsia"/>
          <w:sz w:val="28"/>
        </w:rPr>
        <w:t>含</w:t>
      </w:r>
      <w:r w:rsidR="0041388A">
        <w:rPr>
          <w:rFonts w:eastAsia="標楷體" w:hint="eastAsia"/>
          <w:sz w:val="28"/>
        </w:rPr>
        <w:t>）</w:t>
      </w:r>
      <w:r w:rsidR="00694478" w:rsidRPr="002438DF">
        <w:rPr>
          <w:rFonts w:eastAsia="標楷體" w:hint="eastAsia"/>
          <w:sz w:val="28"/>
        </w:rPr>
        <w:t>以上連署提不適任案，由院長召開系務會議，經本系系務會議全體代表三分之二</w:t>
      </w:r>
      <w:r w:rsidR="0041388A">
        <w:rPr>
          <w:rFonts w:eastAsia="標楷體" w:hint="eastAsia"/>
          <w:sz w:val="28"/>
        </w:rPr>
        <w:t>（</w:t>
      </w:r>
      <w:r w:rsidR="00694478" w:rsidRPr="002438DF">
        <w:rPr>
          <w:rFonts w:eastAsia="標楷體" w:hint="eastAsia"/>
          <w:sz w:val="28"/>
        </w:rPr>
        <w:t>含</w:t>
      </w:r>
      <w:r w:rsidR="0041388A">
        <w:rPr>
          <w:rFonts w:eastAsia="標楷體" w:hint="eastAsia"/>
          <w:sz w:val="28"/>
        </w:rPr>
        <w:t>）</w:t>
      </w:r>
      <w:r w:rsidR="00694478" w:rsidRPr="002438DF">
        <w:rPr>
          <w:rFonts w:eastAsia="標楷體" w:hint="eastAsia"/>
          <w:sz w:val="28"/>
        </w:rPr>
        <w:t>以上之同意，由院長簽請校長解除其主管職務，並依規定</w:t>
      </w:r>
      <w:r w:rsidR="00442718" w:rsidRPr="002438DF">
        <w:rPr>
          <w:rFonts w:eastAsia="標楷體" w:hint="eastAsia"/>
          <w:sz w:val="28"/>
        </w:rPr>
        <w:t>另行選薦。</w:t>
      </w:r>
    </w:p>
    <w:p w:rsidR="00442718" w:rsidRPr="002438DF" w:rsidRDefault="00160065">
      <w:pPr>
        <w:adjustRightInd w:val="0"/>
        <w:spacing w:line="400" w:lineRule="exact"/>
        <w:ind w:left="560" w:hangingChars="200" w:hanging="56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十</w:t>
      </w:r>
      <w:r w:rsidR="00442718" w:rsidRPr="002438DF">
        <w:rPr>
          <w:rFonts w:eastAsia="標楷體" w:hint="eastAsia"/>
          <w:sz w:val="28"/>
        </w:rPr>
        <w:t>、本辦法如有未盡事宜，有關系</w:t>
      </w:r>
      <w:r w:rsidR="003D48C7" w:rsidRPr="008C4EB3">
        <w:rPr>
          <w:rFonts w:eastAsia="標楷體" w:hint="eastAsia"/>
          <w:color w:val="FF0000"/>
          <w:sz w:val="28"/>
          <w:szCs w:val="28"/>
        </w:rPr>
        <w:t>主任</w:t>
      </w:r>
      <w:r w:rsidR="00442718" w:rsidRPr="002438DF">
        <w:rPr>
          <w:rFonts w:eastAsia="標楷體" w:hint="eastAsia"/>
          <w:sz w:val="28"/>
        </w:rPr>
        <w:t>選薦及聘任事項，悉依相關法令及教育部規定辦理。</w:t>
      </w:r>
    </w:p>
    <w:p w:rsidR="00442718" w:rsidRPr="002438DF" w:rsidRDefault="00442718">
      <w:pPr>
        <w:adjustRightInd w:val="0"/>
        <w:spacing w:line="400" w:lineRule="exact"/>
        <w:ind w:left="560" w:hangingChars="200" w:hanging="560"/>
        <w:jc w:val="both"/>
        <w:rPr>
          <w:rFonts w:eastAsia="標楷體"/>
          <w:sz w:val="28"/>
        </w:rPr>
      </w:pPr>
      <w:r w:rsidRPr="002438DF">
        <w:rPr>
          <w:rFonts w:eastAsia="標楷體" w:hint="eastAsia"/>
          <w:sz w:val="28"/>
        </w:rPr>
        <w:t>十</w:t>
      </w:r>
      <w:r w:rsidR="00160065" w:rsidRPr="002438DF">
        <w:rPr>
          <w:rFonts w:eastAsia="標楷體" w:hint="eastAsia"/>
          <w:sz w:val="28"/>
        </w:rPr>
        <w:t>一</w:t>
      </w:r>
      <w:r w:rsidRPr="002438DF">
        <w:rPr>
          <w:rFonts w:eastAsia="標楷體" w:hint="eastAsia"/>
          <w:sz w:val="28"/>
        </w:rPr>
        <w:t>、本辦法經系務會議通過提送院長</w:t>
      </w:r>
      <w:r w:rsidR="003E39E2" w:rsidRPr="004A3818">
        <w:rPr>
          <w:rFonts w:eastAsia="標楷體" w:hint="eastAsia"/>
          <w:sz w:val="28"/>
        </w:rPr>
        <w:t>簽</w:t>
      </w:r>
      <w:r w:rsidRPr="002438DF">
        <w:rPr>
          <w:rFonts w:eastAsia="標楷體" w:hint="eastAsia"/>
          <w:sz w:val="28"/>
        </w:rPr>
        <w:t>請校長核備後實施，修訂時亦同。</w:t>
      </w:r>
    </w:p>
    <w:sectPr w:rsidR="00442718" w:rsidRPr="002438DF">
      <w:pgSz w:w="11906" w:h="16838"/>
      <w:pgMar w:top="1191" w:right="1134" w:bottom="119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2A8" w:rsidRDefault="00FC02A8" w:rsidP="006B0DC7">
      <w:r>
        <w:separator/>
      </w:r>
    </w:p>
  </w:endnote>
  <w:endnote w:type="continuationSeparator" w:id="0">
    <w:p w:rsidR="00FC02A8" w:rsidRDefault="00FC02A8" w:rsidP="006B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2A8" w:rsidRDefault="00FC02A8" w:rsidP="006B0DC7">
      <w:r>
        <w:separator/>
      </w:r>
    </w:p>
  </w:footnote>
  <w:footnote w:type="continuationSeparator" w:id="0">
    <w:p w:rsidR="00FC02A8" w:rsidRDefault="00FC02A8" w:rsidP="006B0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60F86"/>
    <w:multiLevelType w:val="hybridMultilevel"/>
    <w:tmpl w:val="44A24F12"/>
    <w:lvl w:ilvl="0" w:tplc="056E9BA0">
      <w:start w:val="1"/>
      <w:numFmt w:val="taiwaneseCountingThousand"/>
      <w:lvlText w:val="%1、"/>
      <w:lvlJc w:val="left"/>
      <w:pPr>
        <w:tabs>
          <w:tab w:val="num" w:pos="444"/>
        </w:tabs>
        <w:ind w:left="444" w:hanging="44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1B9137E"/>
    <w:multiLevelType w:val="hybridMultilevel"/>
    <w:tmpl w:val="DE52B42E"/>
    <w:lvl w:ilvl="0" w:tplc="056E9BA0">
      <w:start w:val="1"/>
      <w:numFmt w:val="taiwaneseCountingThousand"/>
      <w:lvlText w:val="%1、"/>
      <w:lvlJc w:val="left"/>
      <w:pPr>
        <w:tabs>
          <w:tab w:val="num" w:pos="444"/>
        </w:tabs>
        <w:ind w:left="444" w:hanging="44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612D02"/>
    <w:multiLevelType w:val="hybridMultilevel"/>
    <w:tmpl w:val="6548D186"/>
    <w:lvl w:ilvl="0" w:tplc="77C42C78">
      <w:start w:val="1"/>
      <w:numFmt w:val="taiwaneseCountingThousand"/>
      <w:lvlText w:val="(%1)"/>
      <w:lvlJc w:val="left"/>
      <w:pPr>
        <w:tabs>
          <w:tab w:val="num" w:pos="1065"/>
        </w:tabs>
        <w:ind w:left="10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" w15:restartNumberingAfterBreak="0">
    <w:nsid w:val="78495325"/>
    <w:multiLevelType w:val="hybridMultilevel"/>
    <w:tmpl w:val="4F0AA1DA"/>
    <w:lvl w:ilvl="0" w:tplc="94B8E8F2">
      <w:start w:val="1"/>
      <w:numFmt w:val="taiwaneseCountingThousand"/>
      <w:lvlText w:val="(%1)"/>
      <w:lvlJc w:val="left"/>
      <w:pPr>
        <w:tabs>
          <w:tab w:val="num" w:pos="888"/>
        </w:tabs>
        <w:ind w:left="888" w:hanging="40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7EDE665B"/>
    <w:multiLevelType w:val="hybridMultilevel"/>
    <w:tmpl w:val="D86C2660"/>
    <w:lvl w:ilvl="0" w:tplc="056E9BA0">
      <w:start w:val="1"/>
      <w:numFmt w:val="taiwaneseCountingThousand"/>
      <w:lvlText w:val="%1、"/>
      <w:lvlJc w:val="left"/>
      <w:pPr>
        <w:tabs>
          <w:tab w:val="num" w:pos="444"/>
        </w:tabs>
        <w:ind w:left="444" w:hanging="44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5F"/>
    <w:rsid w:val="00002C22"/>
    <w:rsid w:val="00016862"/>
    <w:rsid w:val="00052FF8"/>
    <w:rsid w:val="00055721"/>
    <w:rsid w:val="0006285F"/>
    <w:rsid w:val="000960AC"/>
    <w:rsid w:val="000A3272"/>
    <w:rsid w:val="000C6F8A"/>
    <w:rsid w:val="00101825"/>
    <w:rsid w:val="001070A7"/>
    <w:rsid w:val="001133AC"/>
    <w:rsid w:val="00115201"/>
    <w:rsid w:val="00160065"/>
    <w:rsid w:val="00164CBE"/>
    <w:rsid w:val="001779D6"/>
    <w:rsid w:val="001862E0"/>
    <w:rsid w:val="001953D3"/>
    <w:rsid w:val="00195BC6"/>
    <w:rsid w:val="001A30C2"/>
    <w:rsid w:val="001B3989"/>
    <w:rsid w:val="001B6DB5"/>
    <w:rsid w:val="002314E1"/>
    <w:rsid w:val="002438DF"/>
    <w:rsid w:val="00262A7C"/>
    <w:rsid w:val="002C0E22"/>
    <w:rsid w:val="002C1A2B"/>
    <w:rsid w:val="002C6A21"/>
    <w:rsid w:val="002D4C72"/>
    <w:rsid w:val="002E0161"/>
    <w:rsid w:val="002E2303"/>
    <w:rsid w:val="002F2979"/>
    <w:rsid w:val="003251F2"/>
    <w:rsid w:val="00353248"/>
    <w:rsid w:val="00374CFC"/>
    <w:rsid w:val="00380D9F"/>
    <w:rsid w:val="00395B0E"/>
    <w:rsid w:val="003D48C7"/>
    <w:rsid w:val="003E39E2"/>
    <w:rsid w:val="003E6D9C"/>
    <w:rsid w:val="0041388A"/>
    <w:rsid w:val="00415045"/>
    <w:rsid w:val="00431CBF"/>
    <w:rsid w:val="0043402F"/>
    <w:rsid w:val="00442718"/>
    <w:rsid w:val="00453267"/>
    <w:rsid w:val="004A3818"/>
    <w:rsid w:val="004A6537"/>
    <w:rsid w:val="004A6BD0"/>
    <w:rsid w:val="004A6C47"/>
    <w:rsid w:val="004A7F6E"/>
    <w:rsid w:val="00502738"/>
    <w:rsid w:val="00506505"/>
    <w:rsid w:val="00506DE8"/>
    <w:rsid w:val="005101CC"/>
    <w:rsid w:val="00510FDC"/>
    <w:rsid w:val="00517C51"/>
    <w:rsid w:val="0052534F"/>
    <w:rsid w:val="005409CF"/>
    <w:rsid w:val="00566302"/>
    <w:rsid w:val="00594643"/>
    <w:rsid w:val="005C46C0"/>
    <w:rsid w:val="005D6E81"/>
    <w:rsid w:val="005E1FE8"/>
    <w:rsid w:val="005F3064"/>
    <w:rsid w:val="005F42F8"/>
    <w:rsid w:val="005F4E03"/>
    <w:rsid w:val="0060012A"/>
    <w:rsid w:val="00611185"/>
    <w:rsid w:val="00612B5F"/>
    <w:rsid w:val="006143BA"/>
    <w:rsid w:val="00624CB9"/>
    <w:rsid w:val="006637E1"/>
    <w:rsid w:val="00671716"/>
    <w:rsid w:val="00673B6E"/>
    <w:rsid w:val="00687AEB"/>
    <w:rsid w:val="00690A97"/>
    <w:rsid w:val="00694478"/>
    <w:rsid w:val="006B0DC7"/>
    <w:rsid w:val="006F522A"/>
    <w:rsid w:val="006F7214"/>
    <w:rsid w:val="00710EED"/>
    <w:rsid w:val="007239B7"/>
    <w:rsid w:val="0073591E"/>
    <w:rsid w:val="007B0823"/>
    <w:rsid w:val="007C2741"/>
    <w:rsid w:val="007F6D53"/>
    <w:rsid w:val="008015CC"/>
    <w:rsid w:val="00801E0E"/>
    <w:rsid w:val="00827E57"/>
    <w:rsid w:val="008338E8"/>
    <w:rsid w:val="00840F5D"/>
    <w:rsid w:val="00857C6D"/>
    <w:rsid w:val="008C4EB3"/>
    <w:rsid w:val="008E5EDF"/>
    <w:rsid w:val="008F4BE0"/>
    <w:rsid w:val="009207FA"/>
    <w:rsid w:val="00924E5E"/>
    <w:rsid w:val="00956ADF"/>
    <w:rsid w:val="00976BE9"/>
    <w:rsid w:val="00980FA5"/>
    <w:rsid w:val="009C107C"/>
    <w:rsid w:val="009F28D6"/>
    <w:rsid w:val="00A03DA4"/>
    <w:rsid w:val="00A12A87"/>
    <w:rsid w:val="00A26C0F"/>
    <w:rsid w:val="00A568AE"/>
    <w:rsid w:val="00A75EB4"/>
    <w:rsid w:val="00AB3282"/>
    <w:rsid w:val="00AC11BC"/>
    <w:rsid w:val="00AF24F1"/>
    <w:rsid w:val="00AF3A2D"/>
    <w:rsid w:val="00B36003"/>
    <w:rsid w:val="00B456E1"/>
    <w:rsid w:val="00B509CC"/>
    <w:rsid w:val="00B71921"/>
    <w:rsid w:val="00BB1149"/>
    <w:rsid w:val="00BD0095"/>
    <w:rsid w:val="00BD3B58"/>
    <w:rsid w:val="00C20664"/>
    <w:rsid w:val="00C87F22"/>
    <w:rsid w:val="00CA226F"/>
    <w:rsid w:val="00CB6EFC"/>
    <w:rsid w:val="00CC6CBC"/>
    <w:rsid w:val="00CC73B1"/>
    <w:rsid w:val="00CD7E48"/>
    <w:rsid w:val="00D11ED2"/>
    <w:rsid w:val="00D257E7"/>
    <w:rsid w:val="00D56182"/>
    <w:rsid w:val="00D83A37"/>
    <w:rsid w:val="00DB1657"/>
    <w:rsid w:val="00E86358"/>
    <w:rsid w:val="00E92464"/>
    <w:rsid w:val="00EB6DB2"/>
    <w:rsid w:val="00EF06F7"/>
    <w:rsid w:val="00F05AD4"/>
    <w:rsid w:val="00F228D6"/>
    <w:rsid w:val="00F302A1"/>
    <w:rsid w:val="00F33673"/>
    <w:rsid w:val="00F72754"/>
    <w:rsid w:val="00F739AD"/>
    <w:rsid w:val="00F8675A"/>
    <w:rsid w:val="00F95462"/>
    <w:rsid w:val="00FB00D8"/>
    <w:rsid w:val="00FC02A8"/>
    <w:rsid w:val="00F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4B2F81-CD92-4101-9CF1-AF219F3A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adjustRightInd w:val="0"/>
      <w:ind w:left="480" w:hangingChars="200" w:hanging="480"/>
      <w:jc w:val="both"/>
    </w:pPr>
  </w:style>
  <w:style w:type="paragraph" w:styleId="a6">
    <w:name w:val="Body Text"/>
    <w:basedOn w:val="a"/>
    <w:link w:val="a7"/>
    <w:rsid w:val="0043402F"/>
    <w:pPr>
      <w:spacing w:after="120"/>
    </w:pPr>
    <w:rPr>
      <w:lang w:val="x-none" w:eastAsia="x-none"/>
    </w:rPr>
  </w:style>
  <w:style w:type="character" w:customStyle="1" w:styleId="a7">
    <w:name w:val="本文 字元"/>
    <w:link w:val="a6"/>
    <w:rsid w:val="0043402F"/>
    <w:rPr>
      <w:kern w:val="2"/>
      <w:sz w:val="24"/>
      <w:szCs w:val="24"/>
    </w:rPr>
  </w:style>
  <w:style w:type="paragraph" w:styleId="a8">
    <w:name w:val="header"/>
    <w:basedOn w:val="a"/>
    <w:link w:val="a9"/>
    <w:rsid w:val="006B0D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首 字元"/>
    <w:link w:val="a8"/>
    <w:rsid w:val="006B0DC7"/>
    <w:rPr>
      <w:kern w:val="2"/>
    </w:rPr>
  </w:style>
  <w:style w:type="paragraph" w:styleId="aa">
    <w:name w:val="footer"/>
    <w:basedOn w:val="a"/>
    <w:link w:val="ab"/>
    <w:rsid w:val="006B0DC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尾 字元"/>
    <w:link w:val="aa"/>
    <w:rsid w:val="006B0DC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國立中興大學材料工程學系主管選薦辦法</dc:title>
  <dc:subject/>
  <dc:creator>k7</dc:creator>
  <cp:keywords/>
  <cp:lastModifiedBy>kent</cp:lastModifiedBy>
  <cp:revision>2</cp:revision>
  <cp:lastPrinted>2013-09-11T05:46:00Z</cp:lastPrinted>
  <dcterms:created xsi:type="dcterms:W3CDTF">2020-04-08T00:25:00Z</dcterms:created>
  <dcterms:modified xsi:type="dcterms:W3CDTF">2020-04-08T00:25:00Z</dcterms:modified>
</cp:coreProperties>
</file>